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82" w:rsidRDefault="007C473B" w:rsidP="007C47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473B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C473B" w:rsidRPr="007C473B" w:rsidRDefault="007C473B" w:rsidP="007C47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782" w:rsidRPr="00942782" w:rsidRDefault="00942782" w:rsidP="009427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2782">
        <w:rPr>
          <w:rFonts w:ascii="Times New Roman" w:hAnsi="Times New Roman" w:cs="Times New Roman"/>
          <w:sz w:val="28"/>
        </w:rPr>
        <w:t>МУНИЦИПАЛЬНЕО ОБРАЗОВАНИЕ</w:t>
      </w:r>
    </w:p>
    <w:p w:rsidR="00942782" w:rsidRPr="00942782" w:rsidRDefault="00942782" w:rsidP="009427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2782">
        <w:rPr>
          <w:rFonts w:ascii="Times New Roman" w:hAnsi="Times New Roman" w:cs="Times New Roman"/>
          <w:sz w:val="28"/>
        </w:rPr>
        <w:t>БЕРЕЗОВСКИЙ РАЙОН</w:t>
      </w:r>
    </w:p>
    <w:p w:rsidR="00942782" w:rsidRPr="00942782" w:rsidRDefault="00942782" w:rsidP="0094278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42782">
        <w:rPr>
          <w:rFonts w:ascii="Times New Roman" w:hAnsi="Times New Roman" w:cs="Times New Roman"/>
        </w:rPr>
        <w:t>Хант</w:t>
      </w:r>
      <w:proofErr w:type="gramStart"/>
      <w:r w:rsidRPr="00942782">
        <w:rPr>
          <w:rFonts w:ascii="Times New Roman" w:hAnsi="Times New Roman" w:cs="Times New Roman"/>
        </w:rPr>
        <w:t>ы-</w:t>
      </w:r>
      <w:proofErr w:type="gramEnd"/>
      <w:r w:rsidRPr="00942782">
        <w:rPr>
          <w:rFonts w:ascii="Times New Roman" w:hAnsi="Times New Roman" w:cs="Times New Roman"/>
        </w:rPr>
        <w:t xml:space="preserve"> Мансийский автономный округ- Югра</w:t>
      </w:r>
    </w:p>
    <w:p w:rsidR="00942782" w:rsidRPr="00942782" w:rsidRDefault="00942782" w:rsidP="00942782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82">
        <w:rPr>
          <w:rFonts w:ascii="Times New Roman" w:hAnsi="Times New Roman" w:cs="Times New Roman"/>
          <w:b/>
          <w:sz w:val="28"/>
          <w:szCs w:val="28"/>
        </w:rPr>
        <w:t>АДМИНИСТРАЦИЯ  БЕРЕЗОВСКОГО РАЙОНА</w:t>
      </w:r>
    </w:p>
    <w:p w:rsidR="00942782" w:rsidRPr="00942782" w:rsidRDefault="00942782" w:rsidP="0094278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942782">
        <w:rPr>
          <w:rFonts w:ascii="Times New Roman" w:hAnsi="Times New Roman" w:cs="Times New Roman"/>
          <w:sz w:val="44"/>
        </w:rPr>
        <w:t xml:space="preserve">Комитет по финансам </w:t>
      </w:r>
    </w:p>
    <w:tbl>
      <w:tblPr>
        <w:tblW w:w="0" w:type="auto"/>
        <w:tblInd w:w="-318" w:type="dxa"/>
        <w:tblLayout w:type="fixed"/>
        <w:tblLook w:val="0000"/>
      </w:tblPr>
      <w:tblGrid>
        <w:gridCol w:w="4503"/>
        <w:gridCol w:w="5846"/>
      </w:tblGrid>
      <w:tr w:rsidR="00942782" w:rsidRPr="00942782" w:rsidTr="00942782">
        <w:trPr>
          <w:trHeight w:val="1177"/>
        </w:trPr>
        <w:tc>
          <w:tcPr>
            <w:tcW w:w="4503" w:type="dxa"/>
            <w:tcBorders>
              <w:bottom w:val="single" w:sz="6" w:space="0" w:color="auto"/>
            </w:tcBorders>
          </w:tcPr>
          <w:p w:rsidR="00942782" w:rsidRPr="00942782" w:rsidRDefault="00942782" w:rsidP="009427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42782" w:rsidRPr="00942782" w:rsidRDefault="00942782" w:rsidP="009427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 xml:space="preserve">628140,  р.п. </w:t>
            </w:r>
            <w:proofErr w:type="spellStart"/>
            <w:r w:rsidRPr="00942782"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 w:rsidRPr="00942782">
              <w:rPr>
                <w:rFonts w:ascii="Times New Roman" w:hAnsi="Times New Roman" w:cs="Times New Roman"/>
                <w:sz w:val="18"/>
              </w:rPr>
              <w:t>,</w:t>
            </w:r>
          </w:p>
          <w:p w:rsidR="00942782" w:rsidRPr="00942782" w:rsidRDefault="00942782" w:rsidP="009427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942782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942782">
              <w:rPr>
                <w:rFonts w:ascii="Times New Roman" w:hAnsi="Times New Roman" w:cs="Times New Roman"/>
                <w:sz w:val="18"/>
              </w:rPr>
              <w:t xml:space="preserve"> Мансийского автономного округа- </w:t>
            </w:r>
            <w:proofErr w:type="spellStart"/>
            <w:r w:rsidRPr="00942782">
              <w:rPr>
                <w:rFonts w:ascii="Times New Roman" w:hAnsi="Times New Roman" w:cs="Times New Roman"/>
                <w:sz w:val="18"/>
              </w:rPr>
              <w:t>Югры</w:t>
            </w:r>
            <w:proofErr w:type="spellEnd"/>
          </w:p>
          <w:p w:rsidR="00942782" w:rsidRPr="00942782" w:rsidRDefault="00942782" w:rsidP="009427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Тюменской области</w:t>
            </w:r>
          </w:p>
          <w:p w:rsidR="00942782" w:rsidRPr="00942782" w:rsidRDefault="00942782" w:rsidP="009427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Ул. Астраханцева, 54</w:t>
            </w:r>
          </w:p>
        </w:tc>
        <w:tc>
          <w:tcPr>
            <w:tcW w:w="5846" w:type="dxa"/>
            <w:tcBorders>
              <w:bottom w:val="single" w:sz="6" w:space="0" w:color="auto"/>
            </w:tcBorders>
          </w:tcPr>
          <w:p w:rsidR="00942782" w:rsidRPr="00942782" w:rsidRDefault="00942782" w:rsidP="009427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942782" w:rsidRPr="00942782" w:rsidRDefault="00942782" w:rsidP="009427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942782" w:rsidRPr="00942782" w:rsidRDefault="00942782" w:rsidP="009427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942782" w:rsidRPr="00942782" w:rsidRDefault="00942782" w:rsidP="009427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942782" w:rsidRPr="00942782" w:rsidRDefault="00942782" w:rsidP="009427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942782" w:rsidRPr="00942782" w:rsidRDefault="00942782" w:rsidP="009427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942782" w:rsidRPr="00942782" w:rsidRDefault="00942782" w:rsidP="0094278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42782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942782" w:rsidRPr="00942782" w:rsidRDefault="00942782" w:rsidP="00942782">
      <w:pPr>
        <w:pStyle w:val="a3"/>
        <w:rPr>
          <w:sz w:val="22"/>
        </w:rPr>
      </w:pPr>
      <w:r w:rsidRPr="00942782">
        <w:rPr>
          <w:sz w:val="22"/>
        </w:rPr>
        <w:t xml:space="preserve">от     </w:t>
      </w:r>
      <w:r w:rsidR="00CE5699">
        <w:rPr>
          <w:sz w:val="22"/>
        </w:rPr>
        <w:t>июля</w:t>
      </w:r>
      <w:r w:rsidRPr="00942782">
        <w:rPr>
          <w:sz w:val="22"/>
        </w:rPr>
        <w:t xml:space="preserve"> 2015 г                                                                                                                     </w:t>
      </w:r>
      <w:r w:rsidRPr="00942782">
        <w:rPr>
          <w:sz w:val="22"/>
        </w:rPr>
        <w:tab/>
      </w:r>
      <w:r w:rsidRPr="00942782">
        <w:rPr>
          <w:sz w:val="28"/>
        </w:rPr>
        <w:t xml:space="preserve"> № </w:t>
      </w:r>
    </w:p>
    <w:p w:rsidR="00942782" w:rsidRPr="00942782" w:rsidRDefault="00942782" w:rsidP="00942782">
      <w:pPr>
        <w:spacing w:after="0" w:line="240" w:lineRule="auto"/>
        <w:rPr>
          <w:rFonts w:ascii="Times New Roman" w:hAnsi="Times New Roman" w:cs="Times New Roman"/>
        </w:rPr>
      </w:pPr>
    </w:p>
    <w:p w:rsidR="00942782" w:rsidRPr="00942782" w:rsidRDefault="00942782" w:rsidP="0094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2782">
        <w:rPr>
          <w:rFonts w:ascii="Times New Roman" w:hAnsi="Times New Roman" w:cs="Times New Roman"/>
          <w:b/>
          <w:sz w:val="28"/>
        </w:rPr>
        <w:t>Приказ</w:t>
      </w:r>
    </w:p>
    <w:p w:rsidR="00942782" w:rsidRPr="00942782" w:rsidRDefault="00942782" w:rsidP="00942782">
      <w:pPr>
        <w:pStyle w:val="2"/>
        <w:spacing w:after="0" w:line="240" w:lineRule="auto"/>
        <w:rPr>
          <w:rFonts w:ascii="Times New Roman" w:hAnsi="Times New Roman"/>
        </w:rPr>
      </w:pPr>
    </w:p>
    <w:p w:rsidR="00942782" w:rsidRPr="00942782" w:rsidRDefault="00942782" w:rsidP="00942782">
      <w:pPr>
        <w:pStyle w:val="1"/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42782">
        <w:rPr>
          <w:rFonts w:ascii="Times New Roman" w:hAnsi="Times New Roman"/>
          <w:b/>
          <w:color w:val="auto"/>
          <w:sz w:val="28"/>
          <w:szCs w:val="28"/>
        </w:rPr>
        <w:t>О внесении изменений в приказ Комитета по финансам</w:t>
      </w:r>
    </w:p>
    <w:p w:rsidR="00942782" w:rsidRPr="00942782" w:rsidRDefault="00942782" w:rsidP="00942782">
      <w:pPr>
        <w:pStyle w:val="1"/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42782">
        <w:rPr>
          <w:rFonts w:ascii="Times New Roman" w:hAnsi="Times New Roman"/>
          <w:b/>
          <w:color w:val="auto"/>
          <w:sz w:val="28"/>
          <w:szCs w:val="28"/>
        </w:rPr>
        <w:t xml:space="preserve">от 30 декабря 2010 №20 «Об утверждении методики </w:t>
      </w:r>
    </w:p>
    <w:p w:rsidR="00942782" w:rsidRPr="00942782" w:rsidRDefault="00942782" w:rsidP="00942782">
      <w:pPr>
        <w:pStyle w:val="1"/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942782">
        <w:rPr>
          <w:rFonts w:ascii="Times New Roman" w:hAnsi="Times New Roman"/>
          <w:b/>
          <w:color w:val="auto"/>
          <w:sz w:val="28"/>
          <w:szCs w:val="28"/>
        </w:rPr>
        <w:t xml:space="preserve">планирования бюджетных ассигнований </w:t>
      </w:r>
    </w:p>
    <w:p w:rsidR="00942782" w:rsidRPr="00942782" w:rsidRDefault="00942782" w:rsidP="00942782">
      <w:pPr>
        <w:pStyle w:val="ConsPlusTitle"/>
        <w:widowControl/>
        <w:outlineLvl w:val="0"/>
        <w:rPr>
          <w:sz w:val="28"/>
          <w:szCs w:val="28"/>
        </w:rPr>
      </w:pPr>
      <w:r w:rsidRPr="00942782">
        <w:rPr>
          <w:sz w:val="28"/>
          <w:szCs w:val="28"/>
        </w:rPr>
        <w:t xml:space="preserve">бюджета Березовского района на </w:t>
      </w:r>
      <w:proofErr w:type="gramStart"/>
      <w:r w:rsidRPr="00942782">
        <w:rPr>
          <w:sz w:val="28"/>
          <w:szCs w:val="28"/>
        </w:rPr>
        <w:t>очередной</w:t>
      </w:r>
      <w:proofErr w:type="gramEnd"/>
    </w:p>
    <w:p w:rsidR="00942782" w:rsidRPr="00942782" w:rsidRDefault="00942782" w:rsidP="00942782">
      <w:pPr>
        <w:pStyle w:val="ConsPlusTitle"/>
        <w:widowControl/>
        <w:outlineLvl w:val="0"/>
        <w:rPr>
          <w:sz w:val="28"/>
          <w:szCs w:val="28"/>
        </w:rPr>
      </w:pPr>
      <w:r w:rsidRPr="00942782">
        <w:rPr>
          <w:sz w:val="28"/>
          <w:szCs w:val="28"/>
        </w:rPr>
        <w:t>финансовый год и плановый период»</w:t>
      </w:r>
    </w:p>
    <w:p w:rsidR="00942782" w:rsidRPr="00942782" w:rsidRDefault="00942782" w:rsidP="00942782">
      <w:pPr>
        <w:pStyle w:val="ConsPlusTitle"/>
        <w:widowControl/>
        <w:outlineLvl w:val="0"/>
        <w:rPr>
          <w:sz w:val="28"/>
          <w:szCs w:val="28"/>
        </w:rPr>
      </w:pPr>
    </w:p>
    <w:p w:rsidR="00942782" w:rsidRPr="00942782" w:rsidRDefault="00942782" w:rsidP="00A74490">
      <w:pPr>
        <w:pStyle w:val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42782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C455EF">
        <w:rPr>
          <w:rFonts w:ascii="Times New Roman" w:hAnsi="Times New Roman"/>
          <w:color w:val="auto"/>
        </w:rPr>
        <w:t xml:space="preserve">соответствии со статьей 174.2 Бюджетного кодекса Российской Федерации, </w:t>
      </w:r>
      <w:r w:rsidRPr="00C455EF">
        <w:rPr>
          <w:rFonts w:ascii="Times New Roman" w:hAnsi="Times New Roman"/>
          <w:bCs/>
          <w:color w:val="auto"/>
        </w:rPr>
        <w:t xml:space="preserve">постановлением </w:t>
      </w:r>
      <w:r w:rsidR="00C455EF" w:rsidRPr="00C455EF">
        <w:rPr>
          <w:rFonts w:ascii="Times New Roman" w:hAnsi="Times New Roman"/>
          <w:bCs/>
          <w:color w:val="auto"/>
        </w:rPr>
        <w:t>администрации Березовского района</w:t>
      </w:r>
      <w:r w:rsidR="00C455EF" w:rsidRPr="00C455EF">
        <w:rPr>
          <w:rFonts w:ascii="Times New Roman" w:hAnsi="Times New Roman"/>
          <w:bCs/>
        </w:rPr>
        <w:t xml:space="preserve"> </w:t>
      </w:r>
      <w:r w:rsidRPr="00C455EF">
        <w:rPr>
          <w:rFonts w:ascii="Times New Roman" w:hAnsi="Times New Roman"/>
          <w:color w:val="auto"/>
        </w:rPr>
        <w:t xml:space="preserve">от 23 июня 2015 </w:t>
      </w:r>
      <w:r w:rsidR="00A74490" w:rsidRPr="00C455EF">
        <w:rPr>
          <w:rFonts w:ascii="Times New Roman" w:hAnsi="Times New Roman"/>
          <w:color w:val="auto"/>
        </w:rPr>
        <w:t>года</w:t>
      </w:r>
      <w:r w:rsidRPr="00C455EF">
        <w:rPr>
          <w:rFonts w:ascii="Times New Roman" w:hAnsi="Times New Roman"/>
          <w:color w:val="auto"/>
        </w:rPr>
        <w:t xml:space="preserve"> № 738 «О Порядке составления проекта бюджета Березовского района на очередной финансовый год и плановый период»</w:t>
      </w:r>
      <w:r w:rsidR="00C455EF" w:rsidRPr="00C455EF">
        <w:rPr>
          <w:rFonts w:ascii="Times New Roman" w:hAnsi="Times New Roman"/>
          <w:color w:val="auto"/>
        </w:rPr>
        <w:t>,</w:t>
      </w:r>
      <w:r w:rsidR="00C455EF" w:rsidRPr="00C455EF">
        <w:t xml:space="preserve"> </w:t>
      </w:r>
      <w:r w:rsidR="00C455EF" w:rsidRPr="00C455EF">
        <w:rPr>
          <w:rFonts w:ascii="Times New Roman" w:hAnsi="Times New Roman"/>
          <w:color w:val="auto"/>
        </w:rPr>
        <w:t xml:space="preserve">в целях </w:t>
      </w:r>
      <w:proofErr w:type="gramStart"/>
      <w:r w:rsidR="00C455EF" w:rsidRPr="00C455EF">
        <w:rPr>
          <w:rFonts w:ascii="Times New Roman" w:hAnsi="Times New Roman"/>
          <w:color w:val="auto"/>
        </w:rPr>
        <w:t>организации процесса планирования бюджета</w:t>
      </w:r>
      <w:r w:rsidR="00C455EF" w:rsidRPr="00C455EF">
        <w:t xml:space="preserve"> </w:t>
      </w:r>
      <w:r w:rsidR="00C455EF" w:rsidRPr="00C455EF">
        <w:rPr>
          <w:rFonts w:ascii="Times New Roman" w:hAnsi="Times New Roman"/>
          <w:color w:val="auto"/>
        </w:rPr>
        <w:t>Березовского района</w:t>
      </w:r>
      <w:proofErr w:type="gramEnd"/>
      <w:r w:rsidRPr="00C455EF">
        <w:rPr>
          <w:rFonts w:ascii="Times New Roman" w:hAnsi="Times New Roman"/>
          <w:bCs/>
          <w:color w:val="auto"/>
        </w:rPr>
        <w:t>:</w:t>
      </w:r>
    </w:p>
    <w:p w:rsidR="00942782" w:rsidRPr="00C455EF" w:rsidRDefault="00942782" w:rsidP="00942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2782" w:rsidRPr="00C455EF" w:rsidRDefault="00942782" w:rsidP="00942782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auto"/>
        </w:rPr>
      </w:pPr>
      <w:r w:rsidRPr="00C455EF">
        <w:rPr>
          <w:rFonts w:ascii="Times New Roman" w:hAnsi="Times New Roman"/>
          <w:color w:val="auto"/>
        </w:rPr>
        <w:t xml:space="preserve">Внести в приказ Комитета по финансам от 30 декабря 2010 №20 «Об утверждении </w:t>
      </w:r>
      <w:proofErr w:type="gramStart"/>
      <w:r w:rsidRPr="00C455EF">
        <w:rPr>
          <w:rFonts w:ascii="Times New Roman" w:hAnsi="Times New Roman"/>
          <w:color w:val="auto"/>
        </w:rPr>
        <w:t>методики планирования бюджетных ассигнований бюджета Березовского района</w:t>
      </w:r>
      <w:proofErr w:type="gramEnd"/>
      <w:r w:rsidRPr="00C455EF">
        <w:rPr>
          <w:rFonts w:ascii="Times New Roman" w:hAnsi="Times New Roman"/>
          <w:color w:val="auto"/>
        </w:rPr>
        <w:t xml:space="preserve"> на очередной финансовый год и плановый период» (далее – приказ) следующие изменения:</w:t>
      </w:r>
    </w:p>
    <w:p w:rsidR="00942782" w:rsidRPr="00C455EF" w:rsidRDefault="00942782" w:rsidP="00942782">
      <w:pPr>
        <w:pStyle w:val="a5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7"/>
          <w:szCs w:val="27"/>
        </w:rPr>
      </w:pPr>
      <w:r w:rsidRPr="00C455EF">
        <w:rPr>
          <w:sz w:val="27"/>
          <w:szCs w:val="27"/>
        </w:rPr>
        <w:t>Преамбулу приказа изложить в следующей редакции:</w:t>
      </w:r>
    </w:p>
    <w:p w:rsidR="00942782" w:rsidRPr="00C455EF" w:rsidRDefault="00942782" w:rsidP="0094278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55EF">
        <w:rPr>
          <w:rFonts w:ascii="Times New Roman" w:hAnsi="Times New Roman" w:cs="Times New Roman"/>
          <w:sz w:val="27"/>
          <w:szCs w:val="27"/>
        </w:rPr>
        <w:t>«</w:t>
      </w:r>
      <w:r w:rsidR="005232F6" w:rsidRPr="00C455EF">
        <w:rPr>
          <w:rFonts w:ascii="Times New Roman" w:hAnsi="Times New Roman"/>
          <w:sz w:val="27"/>
          <w:szCs w:val="27"/>
        </w:rPr>
        <w:t xml:space="preserve">В соответствии со статьей 174.2 Бюджетного кодекса Российской Федерации, </w:t>
      </w:r>
      <w:r w:rsidR="005232F6" w:rsidRPr="00C455EF">
        <w:rPr>
          <w:rFonts w:ascii="Times New Roman" w:hAnsi="Times New Roman"/>
          <w:bCs/>
          <w:sz w:val="27"/>
          <w:szCs w:val="27"/>
        </w:rPr>
        <w:t xml:space="preserve">постановлением </w:t>
      </w:r>
      <w:r w:rsidR="00C455EF" w:rsidRPr="00C455EF">
        <w:rPr>
          <w:rFonts w:ascii="Times New Roman" w:hAnsi="Times New Roman"/>
          <w:bCs/>
          <w:sz w:val="27"/>
          <w:szCs w:val="27"/>
        </w:rPr>
        <w:t xml:space="preserve">администрации Березовского района </w:t>
      </w:r>
      <w:r w:rsidR="005232F6" w:rsidRPr="00C455EF">
        <w:rPr>
          <w:rFonts w:ascii="Times New Roman" w:hAnsi="Times New Roman"/>
          <w:sz w:val="27"/>
          <w:szCs w:val="27"/>
        </w:rPr>
        <w:t>от 23 июня 2015 года № 738 «О Порядке составления проекта бюджета Березовского района на очередной финансовый год и плановый период</w:t>
      </w:r>
      <w:r w:rsidRPr="00C455EF">
        <w:rPr>
          <w:rFonts w:ascii="Times New Roman" w:hAnsi="Times New Roman" w:cs="Times New Roman"/>
          <w:bCs/>
          <w:sz w:val="27"/>
          <w:szCs w:val="27"/>
        </w:rPr>
        <w:t>»</w:t>
      </w:r>
      <w:r w:rsidR="005232F6" w:rsidRPr="00C455EF">
        <w:rPr>
          <w:rFonts w:ascii="Times New Roman" w:hAnsi="Times New Roman" w:cs="Times New Roman"/>
          <w:bCs/>
          <w:sz w:val="27"/>
          <w:szCs w:val="27"/>
        </w:rPr>
        <w:t>.</w:t>
      </w:r>
    </w:p>
    <w:p w:rsidR="00C455EF" w:rsidRPr="00C455EF" w:rsidRDefault="00C455EF" w:rsidP="00C455EF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455EF">
        <w:rPr>
          <w:sz w:val="26"/>
          <w:szCs w:val="26"/>
        </w:rPr>
        <w:t>Методику планирования бюджетных ассигнований бюджета Березовского района на очередной финансовый год и плановый период изложить в редакции согласно приложению к настоящему приказу.</w:t>
      </w:r>
    </w:p>
    <w:p w:rsidR="00942782" w:rsidRPr="00C455EF" w:rsidRDefault="00942782" w:rsidP="0094278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455EF">
        <w:rPr>
          <w:sz w:val="26"/>
          <w:szCs w:val="26"/>
        </w:rPr>
        <w:t>Настоящий приказ вступает в</w:t>
      </w:r>
      <w:r w:rsidR="0031282D" w:rsidRPr="00C455EF">
        <w:rPr>
          <w:sz w:val="26"/>
          <w:szCs w:val="26"/>
        </w:rPr>
        <w:t xml:space="preserve"> силу с момента его подписания.</w:t>
      </w:r>
    </w:p>
    <w:p w:rsidR="00C455EF" w:rsidRPr="00942782" w:rsidRDefault="00C455EF" w:rsidP="00942782">
      <w:pPr>
        <w:pStyle w:val="a5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82D" w:rsidRPr="00C455EF" w:rsidRDefault="0031282D" w:rsidP="0094278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55EF">
        <w:rPr>
          <w:rFonts w:ascii="Times New Roman" w:hAnsi="Times New Roman" w:cs="Times New Roman"/>
          <w:sz w:val="27"/>
          <w:szCs w:val="27"/>
        </w:rPr>
        <w:t xml:space="preserve">И. о. </w:t>
      </w:r>
      <w:r w:rsidR="00942782" w:rsidRPr="00C455EF">
        <w:rPr>
          <w:rFonts w:ascii="Times New Roman" w:hAnsi="Times New Roman" w:cs="Times New Roman"/>
          <w:sz w:val="27"/>
          <w:szCs w:val="27"/>
        </w:rPr>
        <w:t>председател</w:t>
      </w:r>
      <w:r w:rsidRPr="00C455EF">
        <w:rPr>
          <w:rFonts w:ascii="Times New Roman" w:hAnsi="Times New Roman" w:cs="Times New Roman"/>
          <w:sz w:val="27"/>
          <w:szCs w:val="27"/>
        </w:rPr>
        <w:t>я</w:t>
      </w:r>
      <w:r w:rsidR="00942782" w:rsidRPr="00C455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1282D" w:rsidRDefault="00942782" w:rsidP="00C45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55EF">
        <w:rPr>
          <w:rFonts w:ascii="Times New Roman" w:hAnsi="Times New Roman" w:cs="Times New Roman"/>
          <w:sz w:val="27"/>
          <w:szCs w:val="27"/>
        </w:rPr>
        <w:t xml:space="preserve">Комитета по финансам </w:t>
      </w:r>
      <w:r w:rsidRPr="00C455EF">
        <w:rPr>
          <w:rFonts w:ascii="Times New Roman" w:hAnsi="Times New Roman" w:cs="Times New Roman"/>
          <w:sz w:val="27"/>
          <w:szCs w:val="27"/>
        </w:rPr>
        <w:tab/>
      </w:r>
      <w:r w:rsidRPr="00C455EF">
        <w:rPr>
          <w:rFonts w:ascii="Times New Roman" w:hAnsi="Times New Roman" w:cs="Times New Roman"/>
          <w:sz w:val="27"/>
          <w:szCs w:val="27"/>
        </w:rPr>
        <w:tab/>
      </w:r>
      <w:r w:rsidRPr="00C455EF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5232F6" w:rsidRPr="00C455EF">
        <w:rPr>
          <w:rFonts w:ascii="Times New Roman" w:hAnsi="Times New Roman" w:cs="Times New Roman"/>
          <w:sz w:val="27"/>
          <w:szCs w:val="27"/>
        </w:rPr>
        <w:tab/>
      </w:r>
      <w:r w:rsidR="005232F6" w:rsidRPr="00C455EF">
        <w:rPr>
          <w:rFonts w:ascii="Times New Roman" w:hAnsi="Times New Roman" w:cs="Times New Roman"/>
          <w:sz w:val="27"/>
          <w:szCs w:val="27"/>
        </w:rPr>
        <w:tab/>
      </w:r>
      <w:r w:rsidR="0031282D" w:rsidRPr="00C455EF">
        <w:rPr>
          <w:rFonts w:ascii="Times New Roman" w:hAnsi="Times New Roman" w:cs="Times New Roman"/>
          <w:sz w:val="27"/>
          <w:szCs w:val="27"/>
        </w:rPr>
        <w:tab/>
      </w:r>
      <w:r w:rsidR="0031282D" w:rsidRPr="00C455EF">
        <w:rPr>
          <w:rFonts w:ascii="Times New Roman" w:hAnsi="Times New Roman" w:cs="Times New Roman"/>
          <w:sz w:val="27"/>
          <w:szCs w:val="27"/>
        </w:rPr>
        <w:tab/>
      </w:r>
      <w:r w:rsidR="0031282D" w:rsidRPr="00C455EF">
        <w:rPr>
          <w:rFonts w:ascii="Times New Roman" w:hAnsi="Times New Roman" w:cs="Times New Roman"/>
          <w:sz w:val="27"/>
          <w:szCs w:val="27"/>
        </w:rPr>
        <w:tab/>
        <w:t>В. В. Рязанова</w:t>
      </w:r>
    </w:p>
    <w:p w:rsidR="007C473B" w:rsidRDefault="007C473B" w:rsidP="00C45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473B" w:rsidRPr="00C455EF" w:rsidRDefault="007C473B" w:rsidP="00C455EF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7"/>
          <w:szCs w:val="27"/>
        </w:rPr>
      </w:pPr>
    </w:p>
    <w:p w:rsidR="00BB1842" w:rsidRDefault="00BB1842" w:rsidP="0031282D">
      <w:pPr>
        <w:pStyle w:val="2"/>
        <w:spacing w:after="0" w:line="240" w:lineRule="auto"/>
        <w:jc w:val="right"/>
        <w:rPr>
          <w:rStyle w:val="aa"/>
          <w:rFonts w:ascii="Times New Roman" w:hAnsi="Times New Roman"/>
          <w:b w:val="0"/>
          <w:color w:val="auto"/>
          <w:sz w:val="20"/>
          <w:szCs w:val="20"/>
        </w:rPr>
      </w:pPr>
      <w:r w:rsidRPr="000B0CE9">
        <w:rPr>
          <w:rStyle w:val="aa"/>
          <w:rFonts w:ascii="Times New Roman" w:hAnsi="Times New Roman"/>
          <w:b w:val="0"/>
          <w:color w:val="auto"/>
          <w:sz w:val="20"/>
          <w:szCs w:val="20"/>
        </w:rPr>
        <w:lastRenderedPageBreak/>
        <w:t xml:space="preserve">Приложение к приказу </w:t>
      </w:r>
    </w:p>
    <w:p w:rsidR="00BB1842" w:rsidRPr="000B0CE9" w:rsidRDefault="00BB1842" w:rsidP="00BB1842">
      <w:pPr>
        <w:pStyle w:val="2"/>
        <w:spacing w:after="0" w:line="240" w:lineRule="auto"/>
        <w:ind w:firstLine="540"/>
        <w:jc w:val="right"/>
        <w:rPr>
          <w:rStyle w:val="aa"/>
          <w:rFonts w:ascii="Times New Roman" w:hAnsi="Times New Roman"/>
          <w:b w:val="0"/>
          <w:color w:val="auto"/>
          <w:sz w:val="20"/>
          <w:szCs w:val="20"/>
        </w:rPr>
      </w:pPr>
      <w:r w:rsidRPr="000B0CE9">
        <w:rPr>
          <w:rStyle w:val="aa"/>
          <w:rFonts w:ascii="Times New Roman" w:hAnsi="Times New Roman"/>
          <w:b w:val="0"/>
          <w:color w:val="auto"/>
          <w:sz w:val="20"/>
          <w:szCs w:val="20"/>
        </w:rPr>
        <w:t>Комитета по финансам</w:t>
      </w:r>
    </w:p>
    <w:p w:rsidR="00BB1842" w:rsidRDefault="00BB1842" w:rsidP="00BB1842">
      <w:pPr>
        <w:pStyle w:val="2"/>
        <w:spacing w:after="0" w:line="240" w:lineRule="auto"/>
        <w:ind w:firstLine="540"/>
        <w:jc w:val="right"/>
        <w:rPr>
          <w:rStyle w:val="aa"/>
          <w:rFonts w:ascii="Times New Roman" w:hAnsi="Times New Roman"/>
          <w:b w:val="0"/>
          <w:color w:val="auto"/>
          <w:sz w:val="20"/>
          <w:szCs w:val="20"/>
        </w:rPr>
      </w:pPr>
      <w:r>
        <w:rPr>
          <w:rStyle w:val="aa"/>
          <w:rFonts w:ascii="Times New Roman" w:hAnsi="Times New Roman"/>
          <w:b w:val="0"/>
          <w:color w:val="auto"/>
          <w:sz w:val="20"/>
          <w:szCs w:val="20"/>
        </w:rPr>
        <w:t>а</w:t>
      </w:r>
      <w:r w:rsidRPr="000B0CE9">
        <w:rPr>
          <w:rStyle w:val="aa"/>
          <w:rFonts w:ascii="Times New Roman" w:hAnsi="Times New Roman"/>
          <w:b w:val="0"/>
          <w:color w:val="auto"/>
          <w:sz w:val="20"/>
          <w:szCs w:val="20"/>
        </w:rPr>
        <w:t xml:space="preserve">дминистрации </w:t>
      </w:r>
    </w:p>
    <w:p w:rsidR="00BB1842" w:rsidRDefault="00BB1842" w:rsidP="00BB1842">
      <w:pPr>
        <w:pStyle w:val="2"/>
        <w:spacing w:after="0" w:line="240" w:lineRule="auto"/>
        <w:ind w:firstLine="540"/>
        <w:jc w:val="right"/>
        <w:rPr>
          <w:rStyle w:val="aa"/>
          <w:rFonts w:ascii="Times New Roman" w:hAnsi="Times New Roman"/>
          <w:b w:val="0"/>
          <w:color w:val="auto"/>
          <w:sz w:val="20"/>
          <w:szCs w:val="20"/>
        </w:rPr>
      </w:pPr>
      <w:r w:rsidRPr="000B0CE9">
        <w:rPr>
          <w:rStyle w:val="aa"/>
          <w:rFonts w:ascii="Times New Roman" w:hAnsi="Times New Roman"/>
          <w:b w:val="0"/>
          <w:color w:val="auto"/>
          <w:sz w:val="20"/>
          <w:szCs w:val="20"/>
        </w:rPr>
        <w:t xml:space="preserve">Березовского района </w:t>
      </w:r>
    </w:p>
    <w:p w:rsidR="00BB1842" w:rsidRPr="000B0CE9" w:rsidRDefault="00BB1842" w:rsidP="00BB1842">
      <w:pPr>
        <w:pStyle w:val="2"/>
        <w:spacing w:after="0" w:line="240" w:lineRule="auto"/>
        <w:ind w:firstLine="540"/>
        <w:jc w:val="right"/>
        <w:rPr>
          <w:rStyle w:val="aa"/>
          <w:rFonts w:ascii="Times New Roman" w:hAnsi="Times New Roman"/>
          <w:b w:val="0"/>
          <w:color w:val="auto"/>
          <w:sz w:val="20"/>
          <w:szCs w:val="20"/>
        </w:rPr>
      </w:pPr>
      <w:r>
        <w:rPr>
          <w:rStyle w:val="aa"/>
          <w:rFonts w:ascii="Times New Roman" w:hAnsi="Times New Roman"/>
          <w:b w:val="0"/>
          <w:color w:val="auto"/>
          <w:sz w:val="20"/>
          <w:szCs w:val="20"/>
        </w:rPr>
        <w:t>о</w:t>
      </w:r>
      <w:r w:rsidRPr="000B0CE9">
        <w:rPr>
          <w:rStyle w:val="aa"/>
          <w:rFonts w:ascii="Times New Roman" w:hAnsi="Times New Roman"/>
          <w:b w:val="0"/>
          <w:color w:val="auto"/>
          <w:sz w:val="20"/>
          <w:szCs w:val="20"/>
        </w:rPr>
        <w:t>т</w:t>
      </w:r>
      <w:r w:rsidR="0031282D">
        <w:rPr>
          <w:rStyle w:val="aa"/>
          <w:rFonts w:ascii="Times New Roman" w:hAnsi="Times New Roman"/>
          <w:b w:val="0"/>
          <w:color w:val="auto"/>
          <w:sz w:val="20"/>
          <w:szCs w:val="20"/>
        </w:rPr>
        <w:t xml:space="preserve">      июня </w:t>
      </w:r>
      <w:r>
        <w:rPr>
          <w:rStyle w:val="aa"/>
          <w:rFonts w:ascii="Times New Roman" w:hAnsi="Times New Roman"/>
          <w:b w:val="0"/>
          <w:color w:val="auto"/>
          <w:sz w:val="20"/>
          <w:szCs w:val="20"/>
        </w:rPr>
        <w:t>201</w:t>
      </w:r>
      <w:r w:rsidR="0031282D">
        <w:rPr>
          <w:rStyle w:val="aa"/>
          <w:rFonts w:ascii="Times New Roman" w:hAnsi="Times New Roman"/>
          <w:b w:val="0"/>
          <w:color w:val="auto"/>
          <w:sz w:val="20"/>
          <w:szCs w:val="20"/>
        </w:rPr>
        <w:t>5</w:t>
      </w:r>
      <w:r>
        <w:rPr>
          <w:rStyle w:val="aa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0B0CE9">
        <w:rPr>
          <w:rStyle w:val="aa"/>
          <w:rFonts w:ascii="Times New Roman" w:hAnsi="Times New Roman"/>
          <w:b w:val="0"/>
          <w:color w:val="auto"/>
          <w:sz w:val="20"/>
          <w:szCs w:val="20"/>
        </w:rPr>
        <w:t>№</w:t>
      </w:r>
      <w:r w:rsidR="0031282D">
        <w:rPr>
          <w:rStyle w:val="aa"/>
          <w:rFonts w:ascii="Times New Roman" w:hAnsi="Times New Roman"/>
          <w:b w:val="0"/>
          <w:color w:val="auto"/>
          <w:sz w:val="20"/>
          <w:szCs w:val="20"/>
        </w:rPr>
        <w:t xml:space="preserve">  </w:t>
      </w:r>
    </w:p>
    <w:p w:rsidR="00BB1842" w:rsidRDefault="00BB1842" w:rsidP="00BB1842">
      <w:pPr>
        <w:pStyle w:val="2"/>
        <w:spacing w:after="0" w:line="240" w:lineRule="auto"/>
        <w:ind w:firstLine="540"/>
        <w:jc w:val="center"/>
        <w:rPr>
          <w:rStyle w:val="aa"/>
          <w:rFonts w:ascii="Times New Roman" w:hAnsi="Times New Roman"/>
          <w:color w:val="auto"/>
          <w:sz w:val="28"/>
          <w:szCs w:val="28"/>
        </w:rPr>
      </w:pPr>
    </w:p>
    <w:p w:rsidR="00BB1842" w:rsidRPr="000B0CE9" w:rsidRDefault="00BB1842" w:rsidP="00BB1842">
      <w:pPr>
        <w:pStyle w:val="2"/>
        <w:spacing w:after="0" w:line="240" w:lineRule="auto"/>
        <w:ind w:firstLine="540"/>
        <w:jc w:val="center"/>
        <w:rPr>
          <w:rFonts w:ascii="Times New Roman" w:hAnsi="Times New Roman"/>
          <w:color w:val="auto"/>
          <w:sz w:val="28"/>
          <w:szCs w:val="28"/>
        </w:rPr>
      </w:pPr>
      <w:r w:rsidRPr="000B0CE9">
        <w:rPr>
          <w:rStyle w:val="aa"/>
          <w:rFonts w:ascii="Times New Roman" w:hAnsi="Times New Roman"/>
          <w:color w:val="auto"/>
          <w:sz w:val="28"/>
          <w:szCs w:val="28"/>
        </w:rPr>
        <w:t>Методика</w:t>
      </w:r>
    </w:p>
    <w:p w:rsidR="00BB1842" w:rsidRPr="000B0CE9" w:rsidRDefault="00BB1842" w:rsidP="00BB184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B0CE9">
        <w:rPr>
          <w:sz w:val="28"/>
          <w:szCs w:val="28"/>
        </w:rPr>
        <w:t>ланирования бюджетных ассигнований</w:t>
      </w:r>
    </w:p>
    <w:p w:rsidR="00BB1842" w:rsidRPr="000B0CE9" w:rsidRDefault="00C455EF" w:rsidP="00BB184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BB1842" w:rsidRPr="000B0CE9">
        <w:rPr>
          <w:sz w:val="28"/>
          <w:szCs w:val="28"/>
        </w:rPr>
        <w:t>Березовского района</w:t>
      </w:r>
    </w:p>
    <w:p w:rsidR="00BB1842" w:rsidRDefault="00BB1842" w:rsidP="00BB184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B0CE9">
        <w:rPr>
          <w:sz w:val="28"/>
          <w:szCs w:val="28"/>
        </w:rPr>
        <w:t>на очередной финансовый год и плановый период</w:t>
      </w:r>
    </w:p>
    <w:p w:rsidR="00BB1842" w:rsidRPr="000B0CE9" w:rsidRDefault="00BB1842" w:rsidP="00BB184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548A0" w:rsidRPr="008A2A5F" w:rsidRDefault="00BB1842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48A0" w:rsidRPr="00A548A0">
        <w:rPr>
          <w:rFonts w:ascii="Times New Roman" w:hAnsi="Times New Roman" w:cs="Times New Roman"/>
          <w:sz w:val="28"/>
          <w:szCs w:val="28"/>
        </w:rPr>
        <w:t>Настоящ</w:t>
      </w:r>
      <w:r w:rsidR="005232F6">
        <w:rPr>
          <w:rFonts w:ascii="Times New Roman" w:hAnsi="Times New Roman" w:cs="Times New Roman"/>
          <w:sz w:val="28"/>
          <w:szCs w:val="28"/>
        </w:rPr>
        <w:t>ая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="005232F6" w:rsidRPr="008A2A5F">
        <w:rPr>
          <w:rFonts w:ascii="Times New Roman" w:hAnsi="Times New Roman" w:cs="Times New Roman"/>
          <w:sz w:val="28"/>
          <w:szCs w:val="28"/>
        </w:rPr>
        <w:t>Методика</w:t>
      </w:r>
      <w:r w:rsidR="00A548A0" w:rsidRPr="008A2A5F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</w:t>
      </w:r>
      <w:r w:rsidR="005232F6" w:rsidRP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A548A0" w:rsidRPr="008A2A5F">
        <w:rPr>
          <w:rFonts w:ascii="Times New Roman" w:hAnsi="Times New Roman" w:cs="Times New Roman"/>
          <w:sz w:val="28"/>
          <w:szCs w:val="28"/>
        </w:rPr>
        <w:t xml:space="preserve"> (далее - бюджет </w:t>
      </w:r>
      <w:r w:rsidR="005232F6" w:rsidRPr="008A2A5F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8A2A5F">
        <w:rPr>
          <w:rFonts w:ascii="Times New Roman" w:hAnsi="Times New Roman" w:cs="Times New Roman"/>
          <w:sz w:val="28"/>
          <w:szCs w:val="28"/>
        </w:rPr>
        <w:t>) на очередной финансовый год и на плановый период (далее -</w:t>
      </w:r>
      <w:r w:rsidR="00CE5699">
        <w:rPr>
          <w:rFonts w:ascii="Times New Roman" w:hAnsi="Times New Roman" w:cs="Times New Roman"/>
          <w:sz w:val="28"/>
          <w:szCs w:val="28"/>
        </w:rPr>
        <w:t xml:space="preserve"> </w:t>
      </w:r>
      <w:r w:rsidR="005232F6" w:rsidRPr="008A2A5F">
        <w:rPr>
          <w:rFonts w:ascii="Times New Roman" w:hAnsi="Times New Roman" w:cs="Times New Roman"/>
          <w:sz w:val="28"/>
          <w:szCs w:val="28"/>
        </w:rPr>
        <w:t>методика</w:t>
      </w:r>
      <w:r w:rsidR="00A548A0" w:rsidRPr="008A2A5F">
        <w:rPr>
          <w:rFonts w:ascii="Times New Roman" w:hAnsi="Times New Roman" w:cs="Times New Roman"/>
          <w:sz w:val="28"/>
          <w:szCs w:val="28"/>
        </w:rPr>
        <w:t>) разработан</w:t>
      </w:r>
      <w:r w:rsidR="005232F6" w:rsidRPr="008A2A5F">
        <w:rPr>
          <w:rFonts w:ascii="Times New Roman" w:hAnsi="Times New Roman" w:cs="Times New Roman"/>
          <w:sz w:val="28"/>
          <w:szCs w:val="28"/>
        </w:rPr>
        <w:t>а</w:t>
      </w:r>
      <w:r w:rsidR="00A548A0" w:rsidRPr="008A2A5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="00A548A0" w:rsidRPr="008A2A5F">
          <w:rPr>
            <w:rFonts w:ascii="Times New Roman" w:hAnsi="Times New Roman" w:cs="Times New Roman"/>
            <w:sz w:val="28"/>
            <w:szCs w:val="28"/>
          </w:rPr>
          <w:t>статьей 174.2</w:t>
        </w:r>
      </w:hyperlink>
      <w:r w:rsidR="00A548A0" w:rsidRPr="008A2A5F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Pr="008A2A5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8A2A5F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="00C455EF">
        <w:rPr>
          <w:rFonts w:ascii="Times New Roman" w:hAnsi="Times New Roman"/>
          <w:bCs/>
          <w:sz w:val="28"/>
          <w:szCs w:val="28"/>
        </w:rPr>
        <w:t xml:space="preserve"> администрации Березовского района</w:t>
      </w:r>
      <w:r w:rsidRPr="008A2A5F">
        <w:rPr>
          <w:rFonts w:ascii="Times New Roman" w:hAnsi="Times New Roman"/>
          <w:bCs/>
          <w:sz w:val="28"/>
          <w:szCs w:val="28"/>
        </w:rPr>
        <w:t xml:space="preserve"> </w:t>
      </w:r>
      <w:r w:rsidRPr="008A2A5F">
        <w:rPr>
          <w:rFonts w:ascii="Times New Roman" w:hAnsi="Times New Roman"/>
          <w:sz w:val="28"/>
          <w:szCs w:val="28"/>
        </w:rPr>
        <w:t>от 23 июня 2015 года № 738 «О Порядке составления проекта бюджета Березовского района на очередной финансовый год и плановый период</w:t>
      </w:r>
      <w:r w:rsidRPr="008A2A5F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A548A0" w:rsidRPr="008A2A5F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5F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BB1842" w:rsidRPr="008A2A5F">
        <w:rPr>
          <w:rFonts w:ascii="Times New Roman" w:hAnsi="Times New Roman" w:cs="Times New Roman"/>
          <w:sz w:val="28"/>
          <w:szCs w:val="28"/>
        </w:rPr>
        <w:t>методики</w:t>
      </w:r>
      <w:r w:rsidRPr="008A2A5F">
        <w:rPr>
          <w:rFonts w:ascii="Times New Roman" w:hAnsi="Times New Roman" w:cs="Times New Roman"/>
          <w:sz w:val="28"/>
          <w:szCs w:val="28"/>
        </w:rPr>
        <w:t>:</w:t>
      </w:r>
    </w:p>
    <w:p w:rsidR="00A548A0" w:rsidRPr="008A2A5F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5F">
        <w:rPr>
          <w:rFonts w:ascii="Times New Roman" w:hAnsi="Times New Roman" w:cs="Times New Roman"/>
          <w:sz w:val="28"/>
          <w:szCs w:val="28"/>
        </w:rPr>
        <w:t xml:space="preserve">а) бюджетные ассигнования группируются по видам с учетом </w:t>
      </w:r>
      <w:hyperlink r:id="rId6" w:history="1">
        <w:r w:rsidRPr="008A2A5F">
          <w:rPr>
            <w:rFonts w:ascii="Times New Roman" w:hAnsi="Times New Roman" w:cs="Times New Roman"/>
            <w:sz w:val="28"/>
            <w:szCs w:val="28"/>
          </w:rPr>
          <w:t>статьи 69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7" w:history="1">
        <w:r w:rsidRPr="008A2A5F">
          <w:rPr>
            <w:rFonts w:ascii="Times New Roman" w:hAnsi="Times New Roman" w:cs="Times New Roman"/>
            <w:sz w:val="28"/>
            <w:szCs w:val="28"/>
          </w:rPr>
          <w:t>статей 69.1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A2A5F">
          <w:rPr>
            <w:rFonts w:ascii="Times New Roman" w:hAnsi="Times New Roman" w:cs="Times New Roman"/>
            <w:sz w:val="28"/>
            <w:szCs w:val="28"/>
          </w:rPr>
          <w:t>69.2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2A5F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A2A5F">
          <w:rPr>
            <w:rFonts w:ascii="Times New Roman" w:hAnsi="Times New Roman" w:cs="Times New Roman"/>
            <w:sz w:val="28"/>
            <w:szCs w:val="28"/>
          </w:rPr>
          <w:t>74.1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A2A5F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A2A5F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A2A5F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A2A5F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б) под непосредственным результатом использования бюджетного ассигнования (непосредственным результатом деятельности главного распорядителя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непрограммных направлений деятельности (далее - главный распорядитель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) и (или) главного распорядителя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являющегося ответственным исполнителем </w:t>
      </w:r>
      <w:r w:rsidR="00BB1842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</w:t>
      </w:r>
      <w:r w:rsidR="00BB1842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BB1842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B1842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ная программа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)), понимается количественная характеристика оказанных для третьей стороны </w:t>
      </w:r>
      <w:r w:rsidR="00BB1842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услуг, выполненных </w:t>
      </w:r>
      <w:r w:rsidR="00BB1842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функций в процессе осуществления деятельности главного распорядителя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A548A0">
        <w:rPr>
          <w:rFonts w:ascii="Times New Roman" w:hAnsi="Times New Roman" w:cs="Times New Roman"/>
          <w:sz w:val="28"/>
          <w:szCs w:val="28"/>
        </w:rPr>
        <w:t xml:space="preserve">и (или) главного распорядителя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являющегося ответственным исполнителем </w:t>
      </w:r>
      <w:r w:rsidR="00BB1842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>, обусловленная объемом и структурой предусмотренных бюджетных ассигнований и незначительным воздействием внешних факторов;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в) под конечным результатом использования бюджетного ассигнования (конечным результатом деятельности субъекта бюджетного планирования)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сфере ведения главного распорядителя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 и (или) главного распорядителя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являющегося ответственным исполнителем </w:t>
      </w:r>
      <w:r w:rsidR="00BB1842">
        <w:rPr>
          <w:rFonts w:ascii="Times New Roman" w:hAnsi="Times New Roman" w:cs="Times New Roman"/>
          <w:sz w:val="28"/>
          <w:szCs w:val="28"/>
        </w:rPr>
        <w:t>муниципальных программ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вызванное достижением </w:t>
      </w:r>
      <w:r w:rsidRPr="00A548A0">
        <w:rPr>
          <w:rFonts w:ascii="Times New Roman" w:hAnsi="Times New Roman" w:cs="Times New Roman"/>
          <w:sz w:val="28"/>
          <w:szCs w:val="28"/>
        </w:rPr>
        <w:lastRenderedPageBreak/>
        <w:t>непосредственных результатов деятельности, а также внешними по отношению к нему факторами;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г)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 (</w:t>
      </w:r>
      <w:r w:rsidR="00BB1842">
        <w:rPr>
          <w:rFonts w:ascii="Times New Roman" w:hAnsi="Times New Roman" w:cs="Times New Roman"/>
          <w:sz w:val="28"/>
          <w:szCs w:val="28"/>
        </w:rPr>
        <w:t>решений Думы 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нормативных правовых актах </w:t>
      </w:r>
      <w:r w:rsidR="00BB1842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);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д)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е)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</w:t>
      </w:r>
      <w:r w:rsidR="00BB1842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договоре, актах </w:t>
      </w:r>
      <w:r w:rsidR="00BB184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A548A0">
        <w:rPr>
          <w:rFonts w:ascii="Times New Roman" w:hAnsi="Times New Roman" w:cs="Times New Roman"/>
          <w:sz w:val="28"/>
          <w:szCs w:val="28"/>
        </w:rPr>
        <w:t xml:space="preserve">или главного распорядителя средств бюджета </w:t>
      </w:r>
      <w:r w:rsidR="00BB1842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предусматривающих осуществление бюджетных инвестиций в объекты капитального строительства муниципальной собственности </w:t>
      </w:r>
      <w:r w:rsidR="00BB1842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не включенных в </w:t>
      </w:r>
      <w:r w:rsidR="00BB1842">
        <w:rPr>
          <w:rFonts w:ascii="Times New Roman" w:hAnsi="Times New Roman" w:cs="Times New Roman"/>
          <w:sz w:val="28"/>
          <w:szCs w:val="28"/>
        </w:rPr>
        <w:t>муниципальные программы 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метода;</w:t>
      </w:r>
    </w:p>
    <w:p w:rsidR="00A548A0" w:rsidRPr="008A2A5F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з) правовыми основаниями возникновения действующих расходных </w:t>
      </w:r>
      <w:r w:rsidRPr="008A2A5F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BB1842" w:rsidRPr="008A2A5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8A2A5F">
        <w:rPr>
          <w:rFonts w:ascii="Times New Roman" w:hAnsi="Times New Roman" w:cs="Times New Roman"/>
          <w:sz w:val="28"/>
          <w:szCs w:val="28"/>
        </w:rPr>
        <w:t xml:space="preserve">(далее - расходные обязательства </w:t>
      </w:r>
      <w:r w:rsidR="00BB1842" w:rsidRPr="008A2A5F">
        <w:rPr>
          <w:rFonts w:ascii="Times New Roman" w:hAnsi="Times New Roman" w:cs="Times New Roman"/>
          <w:sz w:val="28"/>
          <w:szCs w:val="28"/>
        </w:rPr>
        <w:t>района</w:t>
      </w:r>
      <w:r w:rsidRPr="008A2A5F">
        <w:rPr>
          <w:rFonts w:ascii="Times New Roman" w:hAnsi="Times New Roman" w:cs="Times New Roman"/>
          <w:sz w:val="28"/>
          <w:szCs w:val="28"/>
        </w:rPr>
        <w:t xml:space="preserve">), на исполнение которых планируется направить бюджетное ассигнование, являются </w:t>
      </w:r>
      <w:r w:rsidR="00946BB7" w:rsidRPr="008A2A5F">
        <w:rPr>
          <w:rFonts w:ascii="Times New Roman" w:hAnsi="Times New Roman" w:cs="Times New Roman"/>
          <w:sz w:val="28"/>
          <w:szCs w:val="28"/>
        </w:rPr>
        <w:t>решения Думы Березовского района</w:t>
      </w:r>
      <w:r w:rsidRPr="008A2A5F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946BB7" w:rsidRPr="008A2A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2A5F" w:rsidRP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A2A5F">
        <w:rPr>
          <w:rFonts w:ascii="Times New Roman" w:hAnsi="Times New Roman" w:cs="Times New Roman"/>
          <w:sz w:val="28"/>
          <w:szCs w:val="28"/>
        </w:rPr>
        <w:t xml:space="preserve">, договоры (соглашения), являющиеся в соответствии со </w:t>
      </w:r>
      <w:hyperlink r:id="rId15" w:history="1">
        <w:r w:rsidRPr="008A2A5F">
          <w:rPr>
            <w:rFonts w:ascii="Times New Roman" w:hAnsi="Times New Roman" w:cs="Times New Roman"/>
            <w:sz w:val="28"/>
            <w:szCs w:val="28"/>
          </w:rPr>
          <w:t>статьей 8</w:t>
        </w:r>
        <w:r w:rsidR="008A2A5F" w:rsidRPr="008A2A5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основаниями для возникновения расходных обязательств </w:t>
      </w:r>
      <w:r w:rsidR="008A2A5F" w:rsidRP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A2A5F">
        <w:rPr>
          <w:rFonts w:ascii="Times New Roman" w:hAnsi="Times New Roman" w:cs="Times New Roman"/>
          <w:sz w:val="28"/>
          <w:szCs w:val="28"/>
        </w:rPr>
        <w:t>, не предлагаемые (не планируемые) к изменению в текущем финансовом году, очередном финансовом году и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A5F">
        <w:rPr>
          <w:rFonts w:ascii="Times New Roman" w:hAnsi="Times New Roman" w:cs="Times New Roman"/>
          <w:sz w:val="28"/>
          <w:szCs w:val="28"/>
        </w:rPr>
        <w:t xml:space="preserve">и) правовыми основаниями изменения действующих расходных обязательств </w:t>
      </w:r>
      <w:r w:rsidR="008A2A5F" w:rsidRP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8A2A5F">
        <w:rPr>
          <w:rFonts w:ascii="Times New Roman" w:hAnsi="Times New Roman" w:cs="Times New Roman"/>
          <w:sz w:val="28"/>
          <w:szCs w:val="28"/>
        </w:rPr>
        <w:t xml:space="preserve">, на исполнение которых планируется направить бюджетное ассигнование, являются </w:t>
      </w:r>
      <w:r w:rsidR="008A2A5F" w:rsidRPr="008A2A5F">
        <w:rPr>
          <w:rFonts w:ascii="Times New Roman" w:hAnsi="Times New Roman" w:cs="Times New Roman"/>
          <w:sz w:val="28"/>
          <w:szCs w:val="28"/>
        </w:rPr>
        <w:t xml:space="preserve">решения Думы Березовского района, нормативные правовые акты администрации Березовского района </w:t>
      </w:r>
      <w:r w:rsidRPr="008A2A5F">
        <w:rPr>
          <w:rFonts w:ascii="Times New Roman" w:hAnsi="Times New Roman" w:cs="Times New Roman"/>
          <w:sz w:val="28"/>
          <w:szCs w:val="28"/>
        </w:rPr>
        <w:t xml:space="preserve">и договоры (соглашения), являющиеся в соответствии со </w:t>
      </w:r>
      <w:hyperlink r:id="rId16" w:history="1">
        <w:r w:rsidRPr="008A2A5F">
          <w:rPr>
            <w:rFonts w:ascii="Times New Roman" w:hAnsi="Times New Roman" w:cs="Times New Roman"/>
            <w:sz w:val="28"/>
            <w:szCs w:val="28"/>
          </w:rPr>
          <w:t>статьей 8</w:t>
        </w:r>
        <w:r w:rsidR="008A2A5F" w:rsidRPr="008A2A5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548A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основаниями для возникновения расходных обязательств </w:t>
      </w:r>
      <w:r w:rsid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, предлагаемые (планируемые) к изменению в текущем финансовом году, очередном финансовом году и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к) правовыми основаниями возникновения принимаемых расходных обязательств автономного округа, на исполнение которых планируется направить бюджетное ассигнование, являются</w:t>
      </w:r>
      <w:r w:rsidR="008A2A5F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="008A2A5F" w:rsidRPr="008A2A5F">
        <w:rPr>
          <w:rFonts w:ascii="Times New Roman" w:hAnsi="Times New Roman" w:cs="Times New Roman"/>
          <w:sz w:val="28"/>
          <w:szCs w:val="28"/>
        </w:rPr>
        <w:t xml:space="preserve">решения Думы Березовского района, </w:t>
      </w:r>
      <w:r w:rsidR="008A2A5F" w:rsidRPr="008A2A5F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администрации 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договоры (соглашения), являющиеся в соответствии со </w:t>
      </w:r>
      <w:hyperlink r:id="rId17" w:history="1">
        <w:r w:rsidRPr="008A2A5F">
          <w:rPr>
            <w:rFonts w:ascii="Times New Roman" w:hAnsi="Times New Roman" w:cs="Times New Roman"/>
            <w:sz w:val="28"/>
            <w:szCs w:val="28"/>
          </w:rPr>
          <w:t>статьей 8</w:t>
        </w:r>
        <w:r w:rsidR="008A2A5F" w:rsidRPr="008A2A5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A2A5F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A548A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основаниями для возникновения расходных обязательств </w:t>
      </w:r>
      <w:r w:rsid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, предлагаемые (планируемые) к принятию в текущем финансовом году, очередном финансовом году и плановом периоде</w:t>
      </w:r>
      <w:r w:rsidR="008A2A5F">
        <w:rPr>
          <w:rFonts w:ascii="Times New Roman" w:hAnsi="Times New Roman" w:cs="Times New Roman"/>
          <w:sz w:val="28"/>
          <w:szCs w:val="28"/>
        </w:rPr>
        <w:t>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3. В обоснования бюджетных ассигнований на очередной финансовый год и плановый период включаются: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а) </w:t>
      </w:r>
      <w:r w:rsidR="008A2A5F" w:rsidRPr="00A548A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необходимый для исполнения действующих расходных обязательств </w:t>
      </w:r>
      <w:r w:rsid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б)</w:t>
      </w:r>
      <w:r w:rsidR="008A2A5F" w:rsidRPr="008A2A5F">
        <w:rPr>
          <w:rFonts w:ascii="Times New Roman" w:hAnsi="Times New Roman" w:cs="Times New Roman"/>
          <w:sz w:val="28"/>
          <w:szCs w:val="28"/>
        </w:rPr>
        <w:t xml:space="preserve"> </w:t>
      </w:r>
      <w:r w:rsidR="008A2A5F" w:rsidRPr="00A548A0">
        <w:rPr>
          <w:rFonts w:ascii="Times New Roman" w:hAnsi="Times New Roman" w:cs="Times New Roman"/>
          <w:sz w:val="28"/>
          <w:szCs w:val="28"/>
        </w:rPr>
        <w:t>правовые основания возникновения расходных обязательств, на исполнение которых планируется направить бюджетные ассигнования</w:t>
      </w:r>
      <w:r w:rsidRPr="00A548A0">
        <w:rPr>
          <w:rFonts w:ascii="Times New Roman" w:hAnsi="Times New Roman" w:cs="Times New Roman"/>
          <w:sz w:val="28"/>
          <w:szCs w:val="28"/>
        </w:rPr>
        <w:t>;</w:t>
      </w:r>
    </w:p>
    <w:p w:rsidR="00A548A0" w:rsidRPr="00A548A0" w:rsidRDefault="008A2A5F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48A0" w:rsidRPr="00A548A0">
        <w:rPr>
          <w:rFonts w:ascii="Times New Roman" w:hAnsi="Times New Roman" w:cs="Times New Roman"/>
          <w:sz w:val="28"/>
          <w:szCs w:val="28"/>
        </w:rPr>
        <w:t>) пояснительная записка.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699">
        <w:rPr>
          <w:rFonts w:ascii="Times New Roman" w:hAnsi="Times New Roman" w:cs="Times New Roman"/>
          <w:sz w:val="28"/>
          <w:szCs w:val="28"/>
        </w:rPr>
        <w:t>4. Планирование бюджетных ассигнований осуществляется главными</w:t>
      </w:r>
      <w:r w:rsidRPr="00A548A0">
        <w:rPr>
          <w:rFonts w:ascii="Times New Roman" w:hAnsi="Times New Roman" w:cs="Times New Roman"/>
          <w:sz w:val="28"/>
          <w:szCs w:val="28"/>
        </w:rPr>
        <w:t xml:space="preserve"> распорядителям средств бюджета </w:t>
      </w:r>
      <w:r w:rsid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8A2A5F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и (или) главными распорядителями средств бюджета </w:t>
      </w:r>
      <w:r w:rsidR="007B3027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являющимися ответственными исполнителями </w:t>
      </w:r>
      <w:r w:rsidR="008A2A5F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, раздельно по действующим и принимаемым расходным обязательствам.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оказа</w:t>
      </w:r>
      <w:r w:rsidR="008A2A5F">
        <w:rPr>
          <w:rFonts w:ascii="Times New Roman" w:hAnsi="Times New Roman" w:cs="Times New Roman"/>
          <w:sz w:val="28"/>
          <w:szCs w:val="28"/>
        </w:rPr>
        <w:t>ние 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услуг (выполнение работ) физическим и юридическим лицам осуществляется главными распорядителями средств бюджета </w:t>
      </w:r>
      <w:r w:rsidR="008A2A5F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</w:t>
      </w:r>
      <w:r w:rsidR="00CE569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548A0">
        <w:rPr>
          <w:rFonts w:ascii="Times New Roman" w:hAnsi="Times New Roman" w:cs="Times New Roman"/>
          <w:sz w:val="28"/>
          <w:szCs w:val="28"/>
        </w:rPr>
        <w:t>бюджетн</w:t>
      </w:r>
      <w:r w:rsidR="00CE5699">
        <w:rPr>
          <w:rFonts w:ascii="Times New Roman" w:hAnsi="Times New Roman" w:cs="Times New Roman"/>
          <w:sz w:val="28"/>
          <w:szCs w:val="28"/>
        </w:rPr>
        <w:t>ые и</w:t>
      </w:r>
      <w:r w:rsidRPr="00A548A0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CE5699">
        <w:rPr>
          <w:rFonts w:ascii="Times New Roman" w:hAnsi="Times New Roman" w:cs="Times New Roman"/>
          <w:sz w:val="28"/>
          <w:szCs w:val="28"/>
        </w:rPr>
        <w:t>ые</w:t>
      </w:r>
      <w:r w:rsidRPr="00A548A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CE5699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8A2A5F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>ного задания на очередной финансовый год и плановый период, а также его выполнения в текущем финансовом году.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II. Порядок планирования бюджетных ассигнований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8A0" w:rsidRDefault="00A548A0" w:rsidP="00C77BB6">
      <w:pPr>
        <w:pStyle w:val="1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77BB6">
        <w:rPr>
          <w:rFonts w:ascii="Times New Roman" w:hAnsi="Times New Roman"/>
          <w:color w:val="auto"/>
          <w:sz w:val="28"/>
          <w:szCs w:val="28"/>
        </w:rPr>
        <w:t xml:space="preserve">6. Планирование бюджетных ассигнований </w:t>
      </w:r>
      <w:r w:rsidR="00CE5699" w:rsidRPr="00C77BB6">
        <w:rPr>
          <w:rFonts w:ascii="Times New Roman" w:hAnsi="Times New Roman"/>
          <w:color w:val="auto"/>
          <w:sz w:val="28"/>
          <w:szCs w:val="28"/>
        </w:rPr>
        <w:t xml:space="preserve">Березовского района 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осуществляется </w:t>
      </w:r>
      <w:r w:rsidR="00CE5699" w:rsidRPr="00C77BB6">
        <w:rPr>
          <w:rFonts w:ascii="Times New Roman" w:hAnsi="Times New Roman"/>
          <w:color w:val="auto"/>
          <w:sz w:val="28"/>
          <w:szCs w:val="28"/>
        </w:rPr>
        <w:t xml:space="preserve">Комитетом по финансам администрации Березовского района 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(далее </w:t>
      </w:r>
      <w:r w:rsidR="00CE5699" w:rsidRPr="00C77BB6">
        <w:rPr>
          <w:rFonts w:ascii="Times New Roman" w:hAnsi="Times New Roman"/>
          <w:color w:val="auto"/>
          <w:sz w:val="28"/>
          <w:szCs w:val="28"/>
        </w:rPr>
        <w:t>–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E5699" w:rsidRPr="00C77BB6">
        <w:rPr>
          <w:rFonts w:ascii="Times New Roman" w:hAnsi="Times New Roman"/>
          <w:color w:val="auto"/>
          <w:sz w:val="28"/>
          <w:szCs w:val="28"/>
        </w:rPr>
        <w:t>Комитет по финансам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) с учетом </w:t>
      </w:r>
      <w:hyperlink r:id="rId18" w:history="1">
        <w:r w:rsidR="00CE5699" w:rsidRPr="00C77BB6">
          <w:rPr>
            <w:rFonts w:ascii="Times New Roman" w:hAnsi="Times New Roman"/>
            <w:color w:val="auto"/>
            <w:sz w:val="28"/>
            <w:szCs w:val="28"/>
          </w:rPr>
          <w:t>г</w:t>
        </w:r>
        <w:r w:rsidRPr="00C77BB6">
          <w:rPr>
            <w:rFonts w:ascii="Times New Roman" w:hAnsi="Times New Roman"/>
            <w:color w:val="auto"/>
            <w:sz w:val="28"/>
            <w:szCs w:val="28"/>
          </w:rPr>
          <w:t>рафика</w:t>
        </w:r>
      </w:hyperlink>
      <w:r w:rsidRPr="00C77BB6">
        <w:rPr>
          <w:rFonts w:ascii="Times New Roman" w:hAnsi="Times New Roman"/>
          <w:color w:val="auto"/>
          <w:sz w:val="28"/>
          <w:szCs w:val="28"/>
        </w:rPr>
        <w:t xml:space="preserve"> подготовки, рассмотрения документов и материалов, разрабатываемых при составлении проекта </w:t>
      </w:r>
      <w:r w:rsidR="00C77BB6" w:rsidRPr="00C77BB6">
        <w:rPr>
          <w:rFonts w:ascii="Times New Roman" w:hAnsi="Times New Roman"/>
          <w:color w:val="auto"/>
          <w:sz w:val="28"/>
          <w:szCs w:val="28"/>
        </w:rPr>
        <w:t>решения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 о бюджете </w:t>
      </w:r>
      <w:r w:rsidR="00C77BB6" w:rsidRPr="00C77BB6">
        <w:rPr>
          <w:rFonts w:ascii="Times New Roman" w:hAnsi="Times New Roman"/>
          <w:color w:val="auto"/>
          <w:sz w:val="28"/>
          <w:szCs w:val="28"/>
        </w:rPr>
        <w:t>Березовского района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 на очередной финансовый год и плановый период</w:t>
      </w:r>
      <w:r w:rsidR="00C77BB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77BB6" w:rsidRPr="00C77BB6">
        <w:rPr>
          <w:rFonts w:ascii="Times New Roman" w:hAnsi="Times New Roman"/>
          <w:color w:val="auto"/>
          <w:sz w:val="28"/>
          <w:szCs w:val="28"/>
        </w:rPr>
        <w:t>(далее - решение о бюджете района)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, утвержденного постановлением </w:t>
      </w:r>
      <w:r w:rsidR="00293A50">
        <w:rPr>
          <w:rFonts w:ascii="Times New Roman" w:hAnsi="Times New Roman"/>
          <w:color w:val="auto"/>
          <w:sz w:val="28"/>
          <w:szCs w:val="28"/>
        </w:rPr>
        <w:t xml:space="preserve">администрации Березовского района </w:t>
      </w:r>
      <w:r w:rsidR="00C77BB6" w:rsidRPr="00C77BB6">
        <w:rPr>
          <w:rFonts w:ascii="Times New Roman" w:hAnsi="Times New Roman"/>
          <w:color w:val="auto"/>
          <w:szCs w:val="28"/>
        </w:rPr>
        <w:t>от 23</w:t>
      </w:r>
      <w:r w:rsidR="00C77BB6">
        <w:rPr>
          <w:rFonts w:ascii="Times New Roman" w:hAnsi="Times New Roman"/>
          <w:color w:val="auto"/>
          <w:szCs w:val="28"/>
        </w:rPr>
        <w:t xml:space="preserve"> июня </w:t>
      </w:r>
      <w:r w:rsidR="00C77BB6" w:rsidRPr="00C77BB6">
        <w:rPr>
          <w:rFonts w:ascii="Times New Roman" w:hAnsi="Times New Roman"/>
          <w:color w:val="auto"/>
          <w:szCs w:val="28"/>
        </w:rPr>
        <w:t>2015</w:t>
      </w:r>
      <w:r w:rsidR="00C77BB6">
        <w:rPr>
          <w:rFonts w:ascii="Times New Roman" w:hAnsi="Times New Roman"/>
          <w:color w:val="auto"/>
          <w:szCs w:val="28"/>
        </w:rPr>
        <w:t xml:space="preserve"> года </w:t>
      </w:r>
      <w:r w:rsidR="00C77BB6" w:rsidRPr="00C77BB6">
        <w:rPr>
          <w:rFonts w:ascii="Times New Roman" w:hAnsi="Times New Roman"/>
          <w:color w:val="auto"/>
          <w:szCs w:val="28"/>
        </w:rPr>
        <w:t>№738 «</w:t>
      </w:r>
      <w:r w:rsidR="00C77BB6" w:rsidRPr="00C77BB6">
        <w:rPr>
          <w:rFonts w:ascii="Times New Roman" w:hAnsi="Times New Roman"/>
          <w:color w:val="auto"/>
          <w:sz w:val="28"/>
          <w:szCs w:val="28"/>
        </w:rPr>
        <w:t xml:space="preserve">О Порядке составления проекта бюджета Березовского района на очередной финансовый год и плановый период» </w:t>
      </w:r>
      <w:r w:rsidRPr="00C77BB6">
        <w:rPr>
          <w:rFonts w:ascii="Times New Roman" w:hAnsi="Times New Roman"/>
          <w:color w:val="auto"/>
          <w:sz w:val="28"/>
          <w:szCs w:val="28"/>
        </w:rPr>
        <w:t xml:space="preserve">(далее - </w:t>
      </w:r>
      <w:r w:rsidR="00C77BB6">
        <w:rPr>
          <w:rFonts w:ascii="Times New Roman" w:hAnsi="Times New Roman"/>
          <w:color w:val="auto"/>
          <w:sz w:val="28"/>
          <w:szCs w:val="28"/>
        </w:rPr>
        <w:t>г</w:t>
      </w:r>
      <w:r w:rsidRPr="00C77BB6">
        <w:rPr>
          <w:rFonts w:ascii="Times New Roman" w:hAnsi="Times New Roman"/>
          <w:color w:val="auto"/>
          <w:sz w:val="28"/>
          <w:szCs w:val="28"/>
        </w:rPr>
        <w:t>рафик).</w:t>
      </w:r>
    </w:p>
    <w:p w:rsidR="00A548A0" w:rsidRPr="00A548A0" w:rsidRDefault="000D60F5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В случае если в ходе рассмотрения бюджетных проектировок произошли изменения, то в соответствии с методическими указаниями по порядку планирования бюджетных ассигнований бюджета </w:t>
      </w:r>
      <w:r w:rsidR="007E3E4E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предоставляются уточненные материалы, расчеты и приложения</w:t>
      </w:r>
      <w:r w:rsidR="00293A50">
        <w:rPr>
          <w:rFonts w:ascii="Times New Roman" w:hAnsi="Times New Roman" w:cs="Times New Roman"/>
          <w:sz w:val="28"/>
          <w:szCs w:val="28"/>
        </w:rPr>
        <w:t>.</w:t>
      </w:r>
    </w:p>
    <w:p w:rsidR="00A548A0" w:rsidRPr="00A548A0" w:rsidRDefault="000D60F5" w:rsidP="00D32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. При планировании бюджетных ассигнований главный распорядитель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и (или) главный распорядитель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, являющийся ответственным исполнителем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ных программ, обеспечивает соответствие указанных в обоснованиях на очередной финансовый год и плановый период показателей непосредственных результатов использования </w:t>
      </w:r>
      <w:r w:rsidR="00A548A0" w:rsidRPr="00A548A0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направленных на реализацию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ных программ и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ных заданий, соответственно показателям, указанным в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ных программах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, и показателям, характеризующим качество и (или) объем (состав) оказываемых физическим и (или) юридическим лицам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ных услуг, указанным в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>ных заданиях.</w:t>
      </w:r>
    </w:p>
    <w:p w:rsidR="00A548A0" w:rsidRPr="00A548A0" w:rsidRDefault="00A548A0" w:rsidP="00D32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При наличии замечаний к обоснованиям бюджетных ассигнований на очередной финансовый год и плановый период главный распорядитель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 осуществляет доработку обоснований на очередной финансовый год и плановый период</w:t>
      </w:r>
      <w:r w:rsidR="00D32535">
        <w:rPr>
          <w:rFonts w:ascii="Times New Roman" w:hAnsi="Times New Roman" w:cs="Times New Roman"/>
          <w:sz w:val="28"/>
          <w:szCs w:val="28"/>
        </w:rPr>
        <w:t>.</w:t>
      </w:r>
    </w:p>
    <w:p w:rsidR="00A548A0" w:rsidRPr="00A548A0" w:rsidRDefault="000D60F5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и (или) главный распорядитель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, являющийся ответственным исполнителем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>, при распределении бюджетных ассигнований на исполнение действующих расходных обязательств, предложений по объему бюджетных ассигнований на изменение действующих и исполнение принимаемых расходных обязательств на очередной финансовый год и плановый период, исходит из следующих условий:</w:t>
      </w:r>
    </w:p>
    <w:p w:rsidR="00A548A0" w:rsidRPr="00A548A0" w:rsidRDefault="00C455EF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рассчитываются с применением коэффициентов, основанных на параметрах прогноза социально-экономического развития </w:t>
      </w:r>
      <w:r w:rsidR="00D32535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, в случае доведения их </w:t>
      </w:r>
      <w:r w:rsidR="00D32535">
        <w:rPr>
          <w:rFonts w:ascii="Times New Roman" w:hAnsi="Times New Roman" w:cs="Times New Roman"/>
          <w:sz w:val="28"/>
          <w:szCs w:val="28"/>
        </w:rPr>
        <w:t>Комитетом по финансам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, а также с учетом иных условий, установленных в методических указаниях по порядку планирования бюджетных ассигнований бюджета </w:t>
      </w:r>
      <w:r w:rsidR="00D32535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A548A0" w:rsidRPr="00A548A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  <w:proofErr w:type="gramEnd"/>
    </w:p>
    <w:p w:rsidR="00A548A0" w:rsidRPr="00A548A0" w:rsidRDefault="00C455EF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проекты расчетов объемов бюджетных ассигнований на исполнение расходных обязательств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основе нормативного метода производятся исходя из утвержденных нормативов и изменения численности физических лиц, потребителей государственных услуг.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1</w:t>
      </w:r>
      <w:r w:rsidR="000D60F5">
        <w:rPr>
          <w:rFonts w:ascii="Times New Roman" w:hAnsi="Times New Roman" w:cs="Times New Roman"/>
          <w:sz w:val="28"/>
          <w:szCs w:val="28"/>
        </w:rPr>
        <w:t>0</w:t>
      </w:r>
      <w:r w:rsidRPr="00A548A0">
        <w:rPr>
          <w:rFonts w:ascii="Times New Roman" w:hAnsi="Times New Roman" w:cs="Times New Roman"/>
          <w:sz w:val="28"/>
          <w:szCs w:val="28"/>
        </w:rPr>
        <w:t xml:space="preserve">. При представлении главными распорядителями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 и (или) главными распорядителями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являющимися ответственными исполнителями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в </w:t>
      </w:r>
      <w:r w:rsidR="00D32535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A548A0">
        <w:rPr>
          <w:rFonts w:ascii="Times New Roman" w:hAnsi="Times New Roman" w:cs="Times New Roman"/>
          <w:sz w:val="28"/>
          <w:szCs w:val="28"/>
        </w:rPr>
        <w:t xml:space="preserve">распределения бюджетных ассигнований на очередной финансовый год и плановый период по кодам классификации расходов бюджетов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расходных обязательств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не может превышать доведенного до главного распорядителя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и (или) главного распорядителя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являющегося ответственным исполнителем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, уточненного предельного объема бюджетных ассигнований на исполнение действующих и принимаемых расходных обязательств, в том числе распределение главными распорядителями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и (или) главными распорядителями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являющимися ответственными исполнителями </w:t>
      </w:r>
      <w:r w:rsidR="00D32535">
        <w:rPr>
          <w:rFonts w:ascii="Times New Roman" w:hAnsi="Times New Roman" w:cs="Times New Roman"/>
          <w:sz w:val="28"/>
          <w:szCs w:val="28"/>
        </w:rPr>
        <w:t>муниципальн</w:t>
      </w:r>
      <w:r w:rsidRPr="00A548A0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>объема бюджетных ассигнований на очередной финансовый год и плановый период: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уточненные объемы бюджетных ассигнований на очередной финансовый год и плановый период в части субвенций на выполнение отдельных государственных </w:t>
      </w:r>
      <w:r w:rsidRPr="00A548A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и межбюджетных субсидий, предоставляемых на софинансирование отдельных расходных обязательств органов местного самоуправления, в целом не могут быть увеличены главным распорядителем средств бюджета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="00D32535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и (или) главным распорядителем средств бюджета, являющимся ответственным исполнителем </w:t>
      </w:r>
      <w:r w:rsidR="00D32535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D32535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>, по сравнению с доведенным до него объемом бюджетных ассигнований на эти цели.</w:t>
      </w:r>
    </w:p>
    <w:p w:rsidR="0031282D" w:rsidRPr="00A548A0" w:rsidRDefault="00A548A0" w:rsidP="00312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1</w:t>
      </w:r>
      <w:r w:rsidR="000D60F5">
        <w:rPr>
          <w:rFonts w:ascii="Times New Roman" w:hAnsi="Times New Roman" w:cs="Times New Roman"/>
          <w:sz w:val="28"/>
          <w:szCs w:val="28"/>
        </w:rPr>
        <w:t>1</w:t>
      </w:r>
      <w:r w:rsidR="0031282D">
        <w:rPr>
          <w:rFonts w:ascii="Times New Roman" w:hAnsi="Times New Roman" w:cs="Times New Roman"/>
          <w:sz w:val="28"/>
          <w:szCs w:val="28"/>
        </w:rPr>
        <w:t>.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82D" w:rsidRPr="00A548A0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31282D">
        <w:rPr>
          <w:rFonts w:ascii="Times New Roman" w:hAnsi="Times New Roman" w:cs="Times New Roman"/>
          <w:sz w:val="28"/>
          <w:szCs w:val="28"/>
        </w:rPr>
        <w:t>района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 и (или) главные распорядители средств бюджета </w:t>
      </w:r>
      <w:r w:rsidR="0031282D">
        <w:rPr>
          <w:rFonts w:ascii="Times New Roman" w:hAnsi="Times New Roman" w:cs="Times New Roman"/>
          <w:sz w:val="28"/>
          <w:szCs w:val="28"/>
        </w:rPr>
        <w:t>района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исполнителями </w:t>
      </w:r>
      <w:r w:rsidR="0031282D">
        <w:rPr>
          <w:rFonts w:ascii="Times New Roman" w:hAnsi="Times New Roman" w:cs="Times New Roman"/>
          <w:sz w:val="28"/>
          <w:szCs w:val="28"/>
        </w:rPr>
        <w:t>муниципаль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31282D">
        <w:rPr>
          <w:rFonts w:ascii="Times New Roman" w:hAnsi="Times New Roman" w:cs="Times New Roman"/>
          <w:sz w:val="28"/>
          <w:szCs w:val="28"/>
        </w:rPr>
        <w:t>района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31282D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 документы в соответствии с настоящ</w:t>
      </w:r>
      <w:r w:rsidR="0031282D">
        <w:rPr>
          <w:rFonts w:ascii="Times New Roman" w:hAnsi="Times New Roman" w:cs="Times New Roman"/>
          <w:sz w:val="28"/>
          <w:szCs w:val="28"/>
        </w:rPr>
        <w:t>ей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="0031282D">
        <w:rPr>
          <w:rFonts w:ascii="Times New Roman" w:hAnsi="Times New Roman" w:cs="Times New Roman"/>
          <w:sz w:val="28"/>
          <w:szCs w:val="28"/>
        </w:rPr>
        <w:t>методикой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 (на бумажном носителе</w:t>
      </w:r>
      <w:r w:rsidR="00EC5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6FF">
        <w:rPr>
          <w:rFonts w:ascii="Times New Roman" w:hAnsi="Times New Roman" w:cs="Times New Roman"/>
          <w:sz w:val="28"/>
          <w:szCs w:val="28"/>
        </w:rPr>
        <w:t>пронумерованнные</w:t>
      </w:r>
      <w:proofErr w:type="spellEnd"/>
      <w:r w:rsidR="0031282D" w:rsidRPr="00A548A0">
        <w:rPr>
          <w:rFonts w:ascii="Times New Roman" w:hAnsi="Times New Roman" w:cs="Times New Roman"/>
          <w:sz w:val="28"/>
          <w:szCs w:val="28"/>
        </w:rPr>
        <w:t xml:space="preserve">), </w:t>
      </w:r>
      <w:r w:rsidR="00EC56FF" w:rsidRPr="00A548A0">
        <w:rPr>
          <w:rFonts w:ascii="Times New Roman" w:hAnsi="Times New Roman" w:cs="Times New Roman"/>
          <w:sz w:val="28"/>
          <w:szCs w:val="28"/>
        </w:rPr>
        <w:t>в электрон</w:t>
      </w:r>
      <w:r w:rsidR="00EC56FF">
        <w:rPr>
          <w:rFonts w:ascii="Times New Roman" w:hAnsi="Times New Roman" w:cs="Times New Roman"/>
          <w:sz w:val="28"/>
          <w:szCs w:val="28"/>
        </w:rPr>
        <w:t>ном виде</w:t>
      </w:r>
      <w:r w:rsidR="00EC56FF" w:rsidRPr="00A548A0">
        <w:rPr>
          <w:rFonts w:ascii="Times New Roman" w:hAnsi="Times New Roman" w:cs="Times New Roman"/>
          <w:sz w:val="28"/>
          <w:szCs w:val="28"/>
        </w:rPr>
        <w:t xml:space="preserve"> </w:t>
      </w:r>
      <w:r w:rsidR="0031282D" w:rsidRPr="00A548A0">
        <w:rPr>
          <w:rFonts w:ascii="Times New Roman" w:hAnsi="Times New Roman" w:cs="Times New Roman"/>
          <w:sz w:val="28"/>
          <w:szCs w:val="28"/>
        </w:rPr>
        <w:t>с сопроводительным письмом, подписанным руководителем (заместителем руководителя), а также формы</w:t>
      </w:r>
      <w:r w:rsidR="00EC56FF">
        <w:rPr>
          <w:rFonts w:ascii="Times New Roman" w:hAnsi="Times New Roman" w:cs="Times New Roman"/>
          <w:sz w:val="28"/>
          <w:szCs w:val="28"/>
        </w:rPr>
        <w:t>,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1282D" w:rsidRPr="000D60F5">
        <w:rPr>
          <w:rFonts w:ascii="Times New Roman" w:hAnsi="Times New Roman" w:cs="Times New Roman"/>
          <w:sz w:val="28"/>
          <w:szCs w:val="28"/>
        </w:rPr>
        <w:t>указанным в приказе Комитета по финансам</w:t>
      </w:r>
      <w:r w:rsidR="00EC56FF">
        <w:rPr>
          <w:rFonts w:ascii="Times New Roman" w:hAnsi="Times New Roman" w:cs="Times New Roman"/>
          <w:sz w:val="28"/>
          <w:szCs w:val="28"/>
        </w:rPr>
        <w:t xml:space="preserve"> и в методических рекомендациях</w:t>
      </w:r>
      <w:r w:rsidR="003128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82D" w:rsidRPr="00A548A0" w:rsidRDefault="00A548A0" w:rsidP="00312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1</w:t>
      </w:r>
      <w:r w:rsidR="000D60F5">
        <w:rPr>
          <w:rFonts w:ascii="Times New Roman" w:hAnsi="Times New Roman" w:cs="Times New Roman"/>
          <w:sz w:val="28"/>
          <w:szCs w:val="28"/>
        </w:rPr>
        <w:t>2</w:t>
      </w:r>
      <w:r w:rsidR="0031282D">
        <w:rPr>
          <w:rFonts w:ascii="Times New Roman" w:hAnsi="Times New Roman" w:cs="Times New Roman"/>
          <w:sz w:val="28"/>
          <w:szCs w:val="28"/>
        </w:rPr>
        <w:t>.</w:t>
      </w:r>
      <w:r w:rsidR="0031282D" w:rsidRPr="0031282D">
        <w:rPr>
          <w:rFonts w:ascii="Times New Roman" w:hAnsi="Times New Roman" w:cs="Times New Roman"/>
          <w:sz w:val="28"/>
          <w:szCs w:val="28"/>
        </w:rPr>
        <w:t xml:space="preserve"> </w:t>
      </w:r>
      <w:r w:rsidR="0031282D" w:rsidRPr="00A548A0">
        <w:rPr>
          <w:rFonts w:ascii="Times New Roman" w:hAnsi="Times New Roman" w:cs="Times New Roman"/>
          <w:sz w:val="28"/>
          <w:szCs w:val="28"/>
        </w:rPr>
        <w:t xml:space="preserve">При планировании бюджетных ассигнований </w:t>
      </w:r>
      <w:r w:rsidR="0031282D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31282D" w:rsidRPr="00A548A0">
        <w:rPr>
          <w:rFonts w:ascii="Times New Roman" w:hAnsi="Times New Roman" w:cs="Times New Roman"/>
          <w:sz w:val="28"/>
          <w:szCs w:val="28"/>
        </w:rPr>
        <w:t>в пределах своей компетенции:</w:t>
      </w:r>
    </w:p>
    <w:p w:rsidR="0031282D" w:rsidRPr="00293A50" w:rsidRDefault="0031282D" w:rsidP="0031282D">
      <w:pPr>
        <w:pStyle w:val="ConsPlusNormal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293A50">
        <w:rPr>
          <w:rFonts w:ascii="Times New Roman" w:hAnsi="Times New Roman"/>
          <w:sz w:val="28"/>
          <w:szCs w:val="28"/>
        </w:rPr>
        <w:t>а) - проверяет их на соответствие расходных обязательств полномочиям муниципального района;</w:t>
      </w:r>
    </w:p>
    <w:p w:rsidR="0031282D" w:rsidRPr="0031282D" w:rsidRDefault="0031282D" w:rsidP="00312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A50">
        <w:rPr>
          <w:rFonts w:ascii="Times New Roman" w:hAnsi="Times New Roman" w:cs="Times New Roman"/>
          <w:sz w:val="28"/>
          <w:szCs w:val="28"/>
        </w:rPr>
        <w:t xml:space="preserve">б) осуществляет анализ и проверку расчетов объемов бюджетных ассигнований на исполнение действующих расходных и принимаемых расходных </w:t>
      </w:r>
      <w:r w:rsidRPr="0031282D">
        <w:rPr>
          <w:rFonts w:ascii="Times New Roman" w:hAnsi="Times New Roman" w:cs="Times New Roman"/>
          <w:sz w:val="28"/>
          <w:szCs w:val="28"/>
        </w:rPr>
        <w:t>обязательств на очередной финансовый год и плановый период исходя из целей и задач деятельности главных распорядителей бюджетных средств;</w:t>
      </w:r>
    </w:p>
    <w:p w:rsidR="0031282D" w:rsidRDefault="0031282D" w:rsidP="00312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548A0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8A0">
        <w:rPr>
          <w:rFonts w:ascii="Times New Roman" w:hAnsi="Times New Roman" w:cs="Times New Roman"/>
          <w:sz w:val="28"/>
          <w:szCs w:val="28"/>
        </w:rPr>
        <w:t xml:space="preserve">т правильность заполнения обоснований бюджетных ассигнований на очередной финансовый год и плановый период </w:t>
      </w:r>
    </w:p>
    <w:p w:rsidR="0031282D" w:rsidRPr="0031282D" w:rsidRDefault="0031282D" w:rsidP="0031282D">
      <w:pPr>
        <w:pStyle w:val="ConsPlusTitle"/>
        <w:widowControl/>
        <w:ind w:firstLine="53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</w:t>
      </w:r>
      <w:r w:rsidRPr="0031282D">
        <w:rPr>
          <w:b w:val="0"/>
          <w:sz w:val="28"/>
          <w:szCs w:val="28"/>
        </w:rPr>
        <w:t xml:space="preserve"> обобщает предварительные объемы бюджетных ассигнований, полученные от субъектов бюджетного планирования, сопоставляет их с планируемыми доходами бюджета района на очередной финансовый год и плановый период и доводит до субъектов бюджетного планирования предельные (уточненные) объемы бюджетных ассигнований, планируемых к включению в проект решения Думы Березовского района «О бюджете Березовского района на очередной финансовый год и плановый период».</w:t>
      </w:r>
    </w:p>
    <w:p w:rsidR="0031282D" w:rsidRDefault="0031282D" w:rsidP="0031282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31282D">
        <w:rPr>
          <w:rFonts w:ascii="Times New Roman" w:hAnsi="Times New Roman" w:cs="Times New Roman"/>
          <w:sz w:val="28"/>
          <w:szCs w:val="28"/>
        </w:rPr>
        <w:t xml:space="preserve"> готовит проект решения Думы Березовского района «О бюджете Березовского</w:t>
      </w:r>
      <w:r w:rsidRPr="0031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82D">
        <w:rPr>
          <w:rFonts w:ascii="Times New Roman" w:hAnsi="Times New Roman" w:cs="Times New Roman"/>
          <w:sz w:val="28"/>
          <w:szCs w:val="28"/>
        </w:rPr>
        <w:t>района на очередной финансовый год и плановый период».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III. Методика планирования бюджетных ассигнований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на исполнение действующих и принимаемых</w:t>
      </w:r>
    </w:p>
    <w:p w:rsidR="00A548A0" w:rsidRPr="00A548A0" w:rsidRDefault="00A548A0" w:rsidP="00F3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0D60F5">
        <w:rPr>
          <w:rFonts w:ascii="Times New Roman" w:hAnsi="Times New Roman" w:cs="Times New Roman"/>
          <w:sz w:val="28"/>
          <w:szCs w:val="28"/>
        </w:rPr>
        <w:t>района</w:t>
      </w:r>
      <w:r w:rsidR="00F303F8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>на очередной год и плановый период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1</w:t>
      </w:r>
      <w:r w:rsidR="000D60F5">
        <w:rPr>
          <w:rFonts w:ascii="Times New Roman" w:hAnsi="Times New Roman" w:cs="Times New Roman"/>
          <w:sz w:val="28"/>
          <w:szCs w:val="28"/>
        </w:rPr>
        <w:t>3</w:t>
      </w:r>
      <w:r w:rsidRPr="00A548A0">
        <w:rPr>
          <w:rFonts w:ascii="Times New Roman" w:hAnsi="Times New Roman" w:cs="Times New Roman"/>
          <w:sz w:val="28"/>
          <w:szCs w:val="28"/>
        </w:rPr>
        <w:t>. Объемы бюджетных ассигнований: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на оплату труда работников казенных учреждений, денежное содержание (денежное вознаграждение, заработную плату) </w:t>
      </w:r>
      <w:r w:rsidR="00F303F8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служащих, лиц, замещающих </w:t>
      </w:r>
      <w:r w:rsidR="00F303F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A548A0">
        <w:rPr>
          <w:rFonts w:ascii="Times New Roman" w:hAnsi="Times New Roman" w:cs="Times New Roman"/>
          <w:sz w:val="28"/>
          <w:szCs w:val="28"/>
        </w:rPr>
        <w:t>, работников</w:t>
      </w:r>
      <w:r w:rsidR="00F303F8">
        <w:rPr>
          <w:rFonts w:ascii="Times New Roman" w:hAnsi="Times New Roman" w:cs="Times New Roman"/>
          <w:sz w:val="28"/>
          <w:szCs w:val="28"/>
        </w:rPr>
        <w:t xml:space="preserve"> ОМС</w:t>
      </w:r>
      <w:r w:rsidRPr="00A548A0">
        <w:rPr>
          <w:rFonts w:ascii="Times New Roman" w:hAnsi="Times New Roman" w:cs="Times New Roman"/>
          <w:sz w:val="28"/>
          <w:szCs w:val="28"/>
        </w:rPr>
        <w:t xml:space="preserve">, замещающих должности, не являющиеся должностями </w:t>
      </w:r>
      <w:r w:rsidR="00F303F8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>ной службы;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lastRenderedPageBreak/>
        <w:t xml:space="preserve">на командировочные и иные выплаты в соответствии с трудовыми договорами (служебными контрактами, контрактами), законодательством Российской Федерации и </w:t>
      </w:r>
      <w:r w:rsidR="00F303F8">
        <w:rPr>
          <w:rFonts w:ascii="Times New Roman" w:hAnsi="Times New Roman" w:cs="Times New Roman"/>
          <w:sz w:val="28"/>
          <w:szCs w:val="28"/>
        </w:rPr>
        <w:t>нормативными правовыми актами 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на оплату поставок товаров, выполнения работ, оказания услуг для </w:t>
      </w:r>
      <w:r w:rsidR="009A07D6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нужд, а также на закупку товаров, работ и услуг для </w:t>
      </w:r>
      <w:r w:rsidR="009A07D6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нужд (за исключением бюджетных ассигнований для обеспечения выполнения функций казенного учреждения) в целях оказания </w:t>
      </w:r>
      <w:r w:rsidR="009A07D6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>ных услуг физическим и юридическим лицам;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на уплату налогов, сборов и иных обязательных платежей в бюджетную систему Российской Федерации -</w:t>
      </w:r>
    </w:p>
    <w:p w:rsidR="00A548A0" w:rsidRPr="00A548A0" w:rsidRDefault="00A548A0" w:rsidP="009A0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рассчитываются методом индексации</w:t>
      </w:r>
      <w:r w:rsidR="009A07D6">
        <w:rPr>
          <w:rFonts w:ascii="Times New Roman" w:hAnsi="Times New Roman" w:cs="Times New Roman"/>
          <w:sz w:val="28"/>
          <w:szCs w:val="28"/>
        </w:rPr>
        <w:t>,</w:t>
      </w:r>
      <w:r w:rsidRPr="00A548A0">
        <w:rPr>
          <w:rFonts w:ascii="Times New Roman" w:hAnsi="Times New Roman" w:cs="Times New Roman"/>
          <w:sz w:val="28"/>
          <w:szCs w:val="28"/>
        </w:rPr>
        <w:t xml:space="preserve"> либо иным методом.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1</w:t>
      </w:r>
      <w:r w:rsidR="009A07D6">
        <w:rPr>
          <w:rFonts w:ascii="Times New Roman" w:hAnsi="Times New Roman" w:cs="Times New Roman"/>
          <w:sz w:val="28"/>
          <w:szCs w:val="28"/>
        </w:rPr>
        <w:t>4</w:t>
      </w:r>
      <w:r w:rsidRPr="00A548A0">
        <w:rPr>
          <w:rFonts w:ascii="Times New Roman" w:hAnsi="Times New Roman" w:cs="Times New Roman"/>
          <w:sz w:val="28"/>
          <w:szCs w:val="28"/>
        </w:rPr>
        <w:t>. Объемы бюджетных ассигнований: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на реализацию утвержденных (планируемых к утверждению) </w:t>
      </w:r>
      <w:r w:rsidR="009A07D6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A07D6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, а также инвестиционных проектов,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на исполнение обязательств по предоставлению субсидий юридическим лицам (за исключением субсидий </w:t>
      </w:r>
      <w:r w:rsidR="009A07D6">
        <w:rPr>
          <w:rFonts w:ascii="Times New Roman" w:hAnsi="Times New Roman" w:cs="Times New Roman"/>
          <w:sz w:val="28"/>
          <w:szCs w:val="28"/>
        </w:rPr>
        <w:t>муниципальным</w:t>
      </w:r>
      <w:r w:rsidRPr="00A548A0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- производителям товаров, работ, услуг,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на исполнение обязательств по предоставлению бюджетных инвестиций юридическим лицам, не являющимся </w:t>
      </w:r>
      <w:r w:rsidR="009A07D6">
        <w:rPr>
          <w:rFonts w:ascii="Times New Roman" w:hAnsi="Times New Roman" w:cs="Times New Roman"/>
          <w:sz w:val="28"/>
          <w:szCs w:val="28"/>
        </w:rPr>
        <w:t>муниципальными</w:t>
      </w:r>
      <w:r w:rsidRPr="00A548A0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9A07D6">
        <w:rPr>
          <w:rFonts w:ascii="Times New Roman" w:hAnsi="Times New Roman" w:cs="Times New Roman"/>
          <w:sz w:val="28"/>
          <w:szCs w:val="28"/>
        </w:rPr>
        <w:t>муниципальными</w:t>
      </w:r>
      <w:r w:rsidRPr="00A548A0">
        <w:rPr>
          <w:rFonts w:ascii="Times New Roman" w:hAnsi="Times New Roman" w:cs="Times New Roman"/>
          <w:sz w:val="28"/>
          <w:szCs w:val="28"/>
        </w:rPr>
        <w:t xml:space="preserve"> унитарными предприятиями,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на исполнение обязательств по предоставлению межбюджетных трансфертов за исключением межбюджетных трансфертов, рассчитываемых нормативным методом,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на обслуживание </w:t>
      </w:r>
      <w:r w:rsidR="009A07D6">
        <w:rPr>
          <w:rFonts w:ascii="Times New Roman" w:hAnsi="Times New Roman" w:cs="Times New Roman"/>
          <w:sz w:val="28"/>
          <w:szCs w:val="28"/>
        </w:rPr>
        <w:t>муниципального долга 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рассчитываются плановым методом, а также в соответствии с договорами и соглашениями о предоставлении указанных платежей.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1</w:t>
      </w:r>
      <w:r w:rsidR="009A07D6">
        <w:rPr>
          <w:rFonts w:ascii="Times New Roman" w:hAnsi="Times New Roman" w:cs="Times New Roman"/>
          <w:sz w:val="28"/>
          <w:szCs w:val="28"/>
        </w:rPr>
        <w:t>5</w:t>
      </w:r>
      <w:r w:rsidRPr="00A548A0">
        <w:rPr>
          <w:rFonts w:ascii="Times New Roman" w:hAnsi="Times New Roman" w:cs="Times New Roman"/>
          <w:sz w:val="28"/>
          <w:szCs w:val="28"/>
        </w:rPr>
        <w:t>. Объемы бюджетных ассигнований: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9A07D6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>ных услуг (выполнение работ), на содержание имущества,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на исполнение публичных обязательств,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на исполнение обязательств по предоставлению межбюджетных трансфертов за исключением межбюджетных трансфертов, рассчитываемых плановым методом,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рассчитываются нормативным методом, путем умножения: планируемого норматива на прогнозируемую численность физических лиц, являющихся получателями выплат; объема </w:t>
      </w:r>
      <w:r w:rsidR="009A07D6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услуг на норматив финансовых затрат на оказание соответствующих </w:t>
      </w:r>
      <w:r w:rsidR="009A07D6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>ных услуг; либо иным методом.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8A0" w:rsidRPr="00E66A9F" w:rsidRDefault="00A548A0" w:rsidP="00A54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74"/>
      <w:bookmarkEnd w:id="0"/>
      <w:r w:rsidRPr="00A548A0">
        <w:rPr>
          <w:rFonts w:ascii="Times New Roman" w:hAnsi="Times New Roman" w:cs="Times New Roman"/>
          <w:sz w:val="28"/>
          <w:szCs w:val="28"/>
        </w:rPr>
        <w:t>IV. Порядок заполне</w:t>
      </w:r>
      <w:r w:rsidRPr="00E66A9F">
        <w:rPr>
          <w:rFonts w:ascii="Times New Roman" w:hAnsi="Times New Roman" w:cs="Times New Roman"/>
          <w:sz w:val="28"/>
          <w:szCs w:val="28"/>
        </w:rPr>
        <w:t xml:space="preserve">ния </w:t>
      </w:r>
      <w:hyperlink r:id="rId19" w:history="1">
        <w:r w:rsidR="009A07D6" w:rsidRPr="00E66A9F">
          <w:rPr>
            <w:rFonts w:ascii="Times New Roman" w:hAnsi="Times New Roman" w:cs="Times New Roman"/>
            <w:sz w:val="28"/>
            <w:szCs w:val="28"/>
          </w:rPr>
          <w:t>о</w:t>
        </w:r>
        <w:r w:rsidRPr="00E66A9F">
          <w:rPr>
            <w:rFonts w:ascii="Times New Roman" w:hAnsi="Times New Roman" w:cs="Times New Roman"/>
            <w:sz w:val="28"/>
            <w:szCs w:val="28"/>
          </w:rPr>
          <w:t>боснования</w:t>
        </w:r>
      </w:hyperlink>
      <w:r w:rsidRPr="00E66A9F">
        <w:rPr>
          <w:rFonts w:ascii="Times New Roman" w:hAnsi="Times New Roman" w:cs="Times New Roman"/>
          <w:sz w:val="28"/>
          <w:szCs w:val="28"/>
        </w:rPr>
        <w:t xml:space="preserve"> бюджетного ассигнования</w:t>
      </w:r>
    </w:p>
    <w:p w:rsidR="00A548A0" w:rsidRPr="00E66A9F" w:rsidRDefault="00A548A0" w:rsidP="00A54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9F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</w:p>
    <w:p w:rsidR="00A548A0" w:rsidRPr="00E66A9F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D0C" w:rsidRPr="00E66A9F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9F">
        <w:rPr>
          <w:rFonts w:ascii="Times New Roman" w:hAnsi="Times New Roman" w:cs="Times New Roman"/>
          <w:sz w:val="28"/>
          <w:szCs w:val="28"/>
        </w:rPr>
        <w:t>1</w:t>
      </w:r>
      <w:r w:rsidR="00A52D0C" w:rsidRPr="00E66A9F">
        <w:rPr>
          <w:rFonts w:ascii="Times New Roman" w:hAnsi="Times New Roman" w:cs="Times New Roman"/>
          <w:sz w:val="28"/>
          <w:szCs w:val="28"/>
        </w:rPr>
        <w:t>6</w:t>
      </w:r>
      <w:r w:rsidRPr="00E66A9F">
        <w:rPr>
          <w:rFonts w:ascii="Times New Roman" w:hAnsi="Times New Roman" w:cs="Times New Roman"/>
          <w:sz w:val="28"/>
          <w:szCs w:val="28"/>
        </w:rPr>
        <w:t>. Обоснован</w:t>
      </w:r>
      <w:r w:rsidR="00A52D0C" w:rsidRPr="00E66A9F">
        <w:rPr>
          <w:rFonts w:ascii="Times New Roman" w:hAnsi="Times New Roman" w:cs="Times New Roman"/>
          <w:sz w:val="28"/>
          <w:szCs w:val="28"/>
        </w:rPr>
        <w:t xml:space="preserve">ие бюджетного ассигнования на очередной </w:t>
      </w:r>
      <w:r w:rsidRPr="00E66A9F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(далее - </w:t>
      </w:r>
      <w:r w:rsidR="009A07D6" w:rsidRPr="00E66A9F">
        <w:rPr>
          <w:rFonts w:ascii="Times New Roman" w:hAnsi="Times New Roman" w:cs="Times New Roman"/>
          <w:sz w:val="28"/>
          <w:szCs w:val="28"/>
        </w:rPr>
        <w:t>о</w:t>
      </w:r>
      <w:r w:rsidRPr="00E66A9F">
        <w:rPr>
          <w:rFonts w:ascii="Times New Roman" w:hAnsi="Times New Roman" w:cs="Times New Roman"/>
          <w:sz w:val="28"/>
          <w:szCs w:val="28"/>
        </w:rPr>
        <w:t>боснование) заполняется отдельно для каждого бюджетного ассигнования</w:t>
      </w:r>
      <w:r w:rsidR="00E66A9F" w:rsidRPr="00E66A9F">
        <w:rPr>
          <w:rFonts w:ascii="Times New Roman" w:hAnsi="Times New Roman" w:cs="Times New Roman"/>
          <w:sz w:val="28"/>
          <w:szCs w:val="28"/>
        </w:rPr>
        <w:t>.</w:t>
      </w:r>
    </w:p>
    <w:p w:rsidR="00A548A0" w:rsidRPr="00E66A9F" w:rsidRDefault="00A52D0C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9F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A548A0" w:rsidRPr="00E66A9F">
        <w:rPr>
          <w:rFonts w:ascii="Times New Roman" w:hAnsi="Times New Roman" w:cs="Times New Roman"/>
          <w:sz w:val="28"/>
          <w:szCs w:val="28"/>
        </w:rPr>
        <w:t>равовы</w:t>
      </w:r>
      <w:r w:rsidRPr="00E66A9F">
        <w:rPr>
          <w:rFonts w:ascii="Times New Roman" w:hAnsi="Times New Roman" w:cs="Times New Roman"/>
          <w:sz w:val="28"/>
          <w:szCs w:val="28"/>
        </w:rPr>
        <w:t>х</w:t>
      </w:r>
      <w:r w:rsidR="00A548A0" w:rsidRPr="00E66A9F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E66A9F">
        <w:rPr>
          <w:rFonts w:ascii="Times New Roman" w:hAnsi="Times New Roman" w:cs="Times New Roman"/>
          <w:sz w:val="28"/>
          <w:szCs w:val="28"/>
        </w:rPr>
        <w:t>х</w:t>
      </w:r>
      <w:r w:rsidR="00A548A0" w:rsidRPr="00E66A9F">
        <w:rPr>
          <w:rFonts w:ascii="Times New Roman" w:hAnsi="Times New Roman" w:cs="Times New Roman"/>
          <w:sz w:val="28"/>
          <w:szCs w:val="28"/>
        </w:rPr>
        <w:t xml:space="preserve"> возник</w:t>
      </w:r>
      <w:r w:rsidRPr="00E66A9F">
        <w:rPr>
          <w:rFonts w:ascii="Times New Roman" w:hAnsi="Times New Roman" w:cs="Times New Roman"/>
          <w:sz w:val="28"/>
          <w:szCs w:val="28"/>
        </w:rPr>
        <w:t xml:space="preserve">новения расходных обязательств </w:t>
      </w:r>
      <w:r w:rsidR="00021FAF">
        <w:rPr>
          <w:rFonts w:ascii="Times New Roman" w:hAnsi="Times New Roman" w:cs="Times New Roman"/>
          <w:sz w:val="28"/>
          <w:szCs w:val="28"/>
        </w:rPr>
        <w:t>указываются</w:t>
      </w:r>
    </w:p>
    <w:p w:rsidR="00A548A0" w:rsidRPr="00A548A0" w:rsidRDefault="00A548A0" w:rsidP="00021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9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A9F" w:rsidRPr="00E66A9F">
        <w:rPr>
          <w:rFonts w:ascii="Times New Roman" w:hAnsi="Times New Roman" w:cs="Times New Roman"/>
          <w:sz w:val="28"/>
          <w:szCs w:val="28"/>
        </w:rPr>
        <w:t>решениях Думы Березовского района</w:t>
      </w:r>
      <w:r w:rsidRPr="00E66A9F">
        <w:rPr>
          <w:rFonts w:ascii="Times New Roman" w:hAnsi="Times New Roman" w:cs="Times New Roman"/>
          <w:sz w:val="28"/>
          <w:szCs w:val="28"/>
        </w:rPr>
        <w:t xml:space="preserve">, нормативных правовых актах </w:t>
      </w:r>
      <w:r w:rsidR="00E66A9F" w:rsidRPr="00E66A9F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Pr="00E66A9F">
        <w:rPr>
          <w:rFonts w:ascii="Times New Roman" w:hAnsi="Times New Roman" w:cs="Times New Roman"/>
          <w:sz w:val="28"/>
          <w:szCs w:val="28"/>
        </w:rPr>
        <w:t xml:space="preserve">, договорах (соглашениях), являющихся в соответствии со </w:t>
      </w:r>
      <w:hyperlink r:id="rId20" w:history="1">
        <w:r w:rsidRPr="00E66A9F">
          <w:rPr>
            <w:rFonts w:ascii="Times New Roman" w:hAnsi="Times New Roman" w:cs="Times New Roman"/>
            <w:sz w:val="28"/>
            <w:szCs w:val="28"/>
          </w:rPr>
          <w:t>статьей 8</w:t>
        </w:r>
        <w:r w:rsidR="00A52D0C" w:rsidRPr="00E66A9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66A9F">
        <w:rPr>
          <w:rFonts w:ascii="Times New Roman" w:hAnsi="Times New Roman" w:cs="Times New Roman"/>
          <w:sz w:val="28"/>
          <w:szCs w:val="28"/>
        </w:rPr>
        <w:t xml:space="preserve"> </w:t>
      </w:r>
      <w:r w:rsidRPr="00A548A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основаниями для возникновения расходных обязательств </w:t>
      </w:r>
      <w:r w:rsidR="00A52D0C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A548A0">
        <w:rPr>
          <w:rFonts w:ascii="Times New Roman" w:hAnsi="Times New Roman" w:cs="Times New Roman"/>
          <w:sz w:val="28"/>
          <w:szCs w:val="28"/>
        </w:rPr>
        <w:t>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В случае если основания для возникновения расходного обязательства содержатся в нескольких нормативных правовых актах, приводится информация о нормативном правовом акте, имеющем наибольшую юридическую силу. </w:t>
      </w:r>
    </w:p>
    <w:p w:rsidR="00A548A0" w:rsidRPr="00A548A0" w:rsidRDefault="00021FAF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FAF">
        <w:rPr>
          <w:rFonts w:ascii="Times New Roman" w:hAnsi="Times New Roman" w:cs="Times New Roman"/>
          <w:sz w:val="28"/>
          <w:szCs w:val="28"/>
        </w:rPr>
        <w:t>17</w:t>
      </w:r>
      <w:r w:rsidR="00A548A0" w:rsidRPr="00021FAF">
        <w:rPr>
          <w:rFonts w:ascii="Times New Roman" w:hAnsi="Times New Roman" w:cs="Times New Roman"/>
          <w:sz w:val="28"/>
          <w:szCs w:val="28"/>
        </w:rPr>
        <w:t>. При наличии возможности охарактеризовать качество предоставляемой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, главным распорядителем средств бюджета, являющимся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, и подведомственными им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ной услуги, наряду с показателем непосредственных результатов, характеризующим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ной услуги, указывается показатель, характеризующий качество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>ной услуги.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Для бюджетных ассигнований на оказание </w:t>
      </w:r>
      <w:r w:rsidR="00021FAF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>ных услуг указываются следующие показатели непосредственных результатов использования бюджетных ассигнований: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и качество услуг (например, численность лиц, получивших </w:t>
      </w:r>
      <w:r w:rsidR="00021FAF">
        <w:rPr>
          <w:rFonts w:ascii="Times New Roman" w:hAnsi="Times New Roman" w:cs="Times New Roman"/>
          <w:sz w:val="28"/>
          <w:szCs w:val="28"/>
        </w:rPr>
        <w:t xml:space="preserve">услугу </w:t>
      </w:r>
      <w:r w:rsidRPr="00A548A0">
        <w:rPr>
          <w:rFonts w:ascii="Times New Roman" w:hAnsi="Times New Roman" w:cs="Times New Roman"/>
          <w:sz w:val="28"/>
          <w:szCs w:val="28"/>
        </w:rPr>
        <w:t>и т.д.);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показатели характеристик процесса оказания услуг (например, пропускная способность бюджетных учреждений: число мест, кабинетов, и т.д.);</w:t>
      </w:r>
    </w:p>
    <w:p w:rsidR="00A548A0" w:rsidRPr="00A548A0" w:rsidRDefault="00A548A0" w:rsidP="00396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>количество проведенных мероприятий</w:t>
      </w:r>
      <w:r w:rsidR="00396F98">
        <w:rPr>
          <w:rFonts w:ascii="Times New Roman" w:hAnsi="Times New Roman" w:cs="Times New Roman"/>
          <w:sz w:val="28"/>
          <w:szCs w:val="28"/>
        </w:rPr>
        <w:t>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Для бюджетных ассигнований, направленных на реализацию </w:t>
      </w:r>
      <w:r w:rsidR="00396F98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396F98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 xml:space="preserve"> (подпрограмм), указываются показатели непосредственных результатов соответствующих </w:t>
      </w:r>
      <w:r w:rsidR="00396F98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>ных программ (подпрограмм).</w:t>
      </w:r>
    </w:p>
    <w:p w:rsidR="00A548A0" w:rsidRPr="00A548A0" w:rsidRDefault="00A548A0" w:rsidP="00A54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8A0">
        <w:rPr>
          <w:rFonts w:ascii="Times New Roman" w:hAnsi="Times New Roman" w:cs="Times New Roman"/>
          <w:sz w:val="28"/>
          <w:szCs w:val="28"/>
        </w:rPr>
        <w:t xml:space="preserve">Для бюджетных ассигнований, включающих только бюджетные инвестиции в объекты капитального строительства муниципальной собственности, не включенные в </w:t>
      </w:r>
      <w:r w:rsidR="00396F98">
        <w:rPr>
          <w:rFonts w:ascii="Times New Roman" w:hAnsi="Times New Roman" w:cs="Times New Roman"/>
          <w:sz w:val="28"/>
          <w:szCs w:val="28"/>
        </w:rPr>
        <w:t>муниципаль</w:t>
      </w:r>
      <w:r w:rsidRPr="00A548A0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396F98">
        <w:rPr>
          <w:rFonts w:ascii="Times New Roman" w:hAnsi="Times New Roman" w:cs="Times New Roman"/>
          <w:sz w:val="28"/>
          <w:szCs w:val="28"/>
        </w:rPr>
        <w:t>района</w:t>
      </w:r>
      <w:r w:rsidRPr="00A548A0">
        <w:rPr>
          <w:rFonts w:ascii="Times New Roman" w:hAnsi="Times New Roman" w:cs="Times New Roman"/>
          <w:sz w:val="28"/>
          <w:szCs w:val="28"/>
        </w:rPr>
        <w:t>, в качестве показателей непосредственных результатов использования бюджетных ассигнований должны указываться количественные и качественные показатели услуг, для оказания которых осуществляются бюджетные инвестиции в указанные объекты, в том числе показатели мощности вводимого объекта и существующие мощности объекта.</w:t>
      </w:r>
    </w:p>
    <w:p w:rsidR="007E13F1" w:rsidRPr="00E42591" w:rsidRDefault="00396F98" w:rsidP="00E42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ля бюджетных инвестиций, включающих только бюджетные инвестиции юридическим лицам,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548A0" w:rsidRPr="00A548A0">
        <w:rPr>
          <w:rFonts w:ascii="Times New Roman" w:hAnsi="Times New Roman" w:cs="Times New Roman"/>
          <w:sz w:val="28"/>
          <w:szCs w:val="28"/>
        </w:rPr>
        <w:t xml:space="preserve">ными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548A0" w:rsidRPr="00A548A0">
        <w:rPr>
          <w:rFonts w:ascii="Times New Roman" w:hAnsi="Times New Roman" w:cs="Times New Roman"/>
          <w:sz w:val="28"/>
          <w:szCs w:val="28"/>
        </w:rPr>
        <w:t>, в том числе в целях осуществления строительства объектов капитального строительства, принадлежащих им, в качестве показателей непосредственных результатов использования бюджетных ассигнований должны указываться доходы в виде дивидендов.</w:t>
      </w:r>
      <w:proofErr w:type="gramEnd"/>
    </w:p>
    <w:sectPr w:rsidR="007E13F1" w:rsidRPr="00E42591" w:rsidSect="00A548A0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26B1"/>
    <w:multiLevelType w:val="hybridMultilevel"/>
    <w:tmpl w:val="A204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5138"/>
    <w:multiLevelType w:val="multilevel"/>
    <w:tmpl w:val="F09C136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5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8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A0"/>
    <w:rsid w:val="00021FAF"/>
    <w:rsid w:val="000D60F5"/>
    <w:rsid w:val="00293A50"/>
    <w:rsid w:val="0031282D"/>
    <w:rsid w:val="00396F98"/>
    <w:rsid w:val="004D632B"/>
    <w:rsid w:val="005232F6"/>
    <w:rsid w:val="00524521"/>
    <w:rsid w:val="0056410B"/>
    <w:rsid w:val="0057081B"/>
    <w:rsid w:val="007B3027"/>
    <w:rsid w:val="007C473B"/>
    <w:rsid w:val="007E13F1"/>
    <w:rsid w:val="007E3E4E"/>
    <w:rsid w:val="008A2A5F"/>
    <w:rsid w:val="00942782"/>
    <w:rsid w:val="00946BB7"/>
    <w:rsid w:val="009A07D6"/>
    <w:rsid w:val="00A2457B"/>
    <w:rsid w:val="00A52D0C"/>
    <w:rsid w:val="00A548A0"/>
    <w:rsid w:val="00A74490"/>
    <w:rsid w:val="00AD401D"/>
    <w:rsid w:val="00BB1842"/>
    <w:rsid w:val="00C455EF"/>
    <w:rsid w:val="00C77BB6"/>
    <w:rsid w:val="00C77E11"/>
    <w:rsid w:val="00CC7954"/>
    <w:rsid w:val="00CE5699"/>
    <w:rsid w:val="00D32535"/>
    <w:rsid w:val="00E42591"/>
    <w:rsid w:val="00E66A9F"/>
    <w:rsid w:val="00EC56FF"/>
    <w:rsid w:val="00F3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qFormat/>
    <w:rsid w:val="00942782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qFormat/>
    <w:rsid w:val="00942782"/>
    <w:pPr>
      <w:spacing w:after="150" w:line="300" w:lineRule="atLeast"/>
      <w:outlineLvl w:val="1"/>
    </w:pPr>
    <w:rPr>
      <w:rFonts w:ascii="Georgia" w:eastAsia="Times New Roman" w:hAnsi="Georgia" w:cs="Times New Roman"/>
      <w:color w:val="4C6C8B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4278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48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42782"/>
    <w:rPr>
      <w:rFonts w:ascii="Georgia" w:eastAsia="Times New Roman" w:hAnsi="Georgia" w:cs="Times New Roman"/>
      <w:color w:val="4C6C8B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942782"/>
    <w:rPr>
      <w:rFonts w:ascii="Georgia" w:eastAsia="Times New Roman" w:hAnsi="Georgia" w:cs="Times New Roman"/>
      <w:color w:val="4C6C8B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2782"/>
    <w:rPr>
      <w:rFonts w:ascii="Arial" w:eastAsia="Times New Roman" w:hAnsi="Arial" w:cs="Arial"/>
      <w:lang w:eastAsia="ru-RU"/>
    </w:rPr>
  </w:style>
  <w:style w:type="paragraph" w:styleId="a3">
    <w:name w:val="endnote text"/>
    <w:basedOn w:val="a"/>
    <w:link w:val="a4"/>
    <w:semiHidden/>
    <w:rsid w:val="009427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942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42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2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782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semiHidden/>
    <w:rsid w:val="009427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8"/>
    <w:semiHidden/>
    <w:unhideWhenUsed/>
    <w:rsid w:val="009427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link w:val="a9"/>
    <w:uiPriority w:val="99"/>
    <w:semiHidden/>
    <w:rsid w:val="00942782"/>
  </w:style>
  <w:style w:type="character" w:styleId="aa">
    <w:name w:val="Strong"/>
    <w:basedOn w:val="a0"/>
    <w:qFormat/>
    <w:rsid w:val="00BB1842"/>
    <w:rPr>
      <w:b/>
      <w:bCs/>
    </w:rPr>
  </w:style>
  <w:style w:type="paragraph" w:customStyle="1" w:styleId="ConsPlusNormal">
    <w:name w:val="ConsPlusNormal"/>
    <w:rsid w:val="00293A5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3596A570D0795176952570C34AF2F80504B6EBEE24D9CADE710402E8066CAF757F481FE797vENCJ" TargetMode="External"/><Relationship Id="rId13" Type="http://schemas.openxmlformats.org/officeDocument/2006/relationships/hyperlink" Target="consultantplus://offline/ref=973596A570D0795176952570C34AF2F80504B6EBEE24D9CADE710402E8066CAF757F481FE091vEN4J" TargetMode="External"/><Relationship Id="rId18" Type="http://schemas.openxmlformats.org/officeDocument/2006/relationships/hyperlink" Target="consultantplus://offline/ref=973596A570D0795176953B7DD526A5F70208EBE6ED27D19D8A220255B7566AFA353F4E4AA7D4E186BF83C9E9v1NA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73596A570D0795176952570C34AF2F80504B6EBEE24D9CADE710402E8066CAF757F481FE492E587vBNBJ" TargetMode="External"/><Relationship Id="rId12" Type="http://schemas.openxmlformats.org/officeDocument/2006/relationships/hyperlink" Target="consultantplus://offline/ref=973596A570D0795176952570C34AF2F80504B6EBEE24D9CADE710402E8066CAF757F481DE594vEN8J" TargetMode="External"/><Relationship Id="rId17" Type="http://schemas.openxmlformats.org/officeDocument/2006/relationships/hyperlink" Target="consultantplus://offline/ref=973596A570D0795176952570C34AF2F80504B6EBEE24D9CADE710402E8066CAF757F481CE3v9N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3596A570D0795176952570C34AF2F80504B6EBEE24D9CADE710402E8066CAF757F481CE3v9N5J" TargetMode="External"/><Relationship Id="rId20" Type="http://schemas.openxmlformats.org/officeDocument/2006/relationships/hyperlink" Target="consultantplus://offline/ref=973596A570D0795176952570C34AF2F80504B6EBEE24D9CADE710402E8066CAF757F481CE3v9N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3596A570D0795176952570C34AF2F80504B6EBEE24D9CADE710402E8066CAF757F481FE795vENCJ" TargetMode="External"/><Relationship Id="rId11" Type="http://schemas.openxmlformats.org/officeDocument/2006/relationships/hyperlink" Target="consultantplus://offline/ref=973596A570D0795176952570C34AF2F80504B6EBEE24D9CADE710402E8066CAF757F481FE090vENFJ" TargetMode="External"/><Relationship Id="rId5" Type="http://schemas.openxmlformats.org/officeDocument/2006/relationships/hyperlink" Target="consultantplus://offline/ref=973596A570D0795176952570C34AF2F80504B6EBEE24D9CADE710402E8066CAF757F481FE492EA81vBNBJ" TargetMode="External"/><Relationship Id="rId15" Type="http://schemas.openxmlformats.org/officeDocument/2006/relationships/hyperlink" Target="consultantplus://offline/ref=973596A570D0795176952570C34AF2F80504B6EBEE24D9CADE710402E8066CAF757F481CE3v9N5J" TargetMode="External"/><Relationship Id="rId10" Type="http://schemas.openxmlformats.org/officeDocument/2006/relationships/hyperlink" Target="consultantplus://offline/ref=973596A570D0795176952570C34AF2F80504B6EBEE24D9CADE710402E8066CAF757F481FE799vEN4J" TargetMode="External"/><Relationship Id="rId19" Type="http://schemas.openxmlformats.org/officeDocument/2006/relationships/hyperlink" Target="consultantplus://offline/ref=973596A570D0795176953B7DD526A5F70208EBE6ED26D49A8B230255B7566AFA353F4E4AA7D4E186BF83CFEBv1N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3596A570D0795176952570C34AF2F80504B6EBEE24D9CADE710402E8066CAF757F481DE593vEN5J" TargetMode="External"/><Relationship Id="rId14" Type="http://schemas.openxmlformats.org/officeDocument/2006/relationships/hyperlink" Target="consultantplus://offline/ref=973596A570D0795176952570C34AF2F80504B6EBEE24D9CADE710402E8066CAF757F481FE093vEN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eliseev</cp:lastModifiedBy>
  <cp:revision>6</cp:revision>
  <dcterms:created xsi:type="dcterms:W3CDTF">2015-07-07T09:24:00Z</dcterms:created>
  <dcterms:modified xsi:type="dcterms:W3CDTF">2015-07-09T06:20:00Z</dcterms:modified>
</cp:coreProperties>
</file>