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87" w:rsidRPr="009B7007" w:rsidRDefault="00383787" w:rsidP="009B7007">
      <w:pPr>
        <w:ind w:left="567" w:firstLine="0"/>
      </w:pPr>
      <w:bookmarkStart w:id="0" w:name="_GoBack"/>
      <w:bookmarkEnd w:id="0"/>
    </w:p>
    <w:p w:rsidR="00906CF6" w:rsidRPr="009B7007" w:rsidRDefault="00906CF6" w:rsidP="009B700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B7007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9B7007" w:rsidRDefault="00906CF6" w:rsidP="009B7007">
      <w:pPr>
        <w:ind w:left="567" w:firstLine="0"/>
      </w:pPr>
    </w:p>
    <w:p w:rsidR="00906CF6" w:rsidRPr="009B7007" w:rsidRDefault="00906CF6" w:rsidP="009B700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B7007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9B7007" w:rsidRDefault="00906CF6" w:rsidP="009B7007">
      <w:pPr>
        <w:ind w:left="567" w:firstLine="0"/>
      </w:pPr>
    </w:p>
    <w:p w:rsidR="00906CF6" w:rsidRPr="009B7007" w:rsidRDefault="00906CF6" w:rsidP="009B7007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B7007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Pr="009B7007" w:rsidRDefault="00906CF6" w:rsidP="009B7007">
      <w:pPr>
        <w:ind w:left="567" w:firstLine="0"/>
      </w:pPr>
    </w:p>
    <w:p w:rsidR="009B7007" w:rsidRPr="009B7007" w:rsidRDefault="009B7007" w:rsidP="009B7007">
      <w:pPr>
        <w:ind w:left="567" w:firstLine="0"/>
      </w:pPr>
    </w:p>
    <w:p w:rsidR="00906CF6" w:rsidRPr="009B7007" w:rsidRDefault="00C63E75" w:rsidP="009B7007">
      <w:pPr>
        <w:ind w:left="567" w:firstLine="0"/>
      </w:pPr>
      <w:r w:rsidRPr="009B7007">
        <w:t>о</w:t>
      </w:r>
      <w:r w:rsidR="00906CF6" w:rsidRPr="009B7007">
        <w:t>т</w:t>
      </w:r>
      <w:r w:rsidRPr="009B7007">
        <w:t xml:space="preserve"> </w:t>
      </w:r>
      <w:r w:rsidR="0069009F" w:rsidRPr="009B7007">
        <w:t>10.01.2017</w:t>
      </w:r>
      <w:r w:rsidR="0037055D" w:rsidRPr="009B7007">
        <w:t xml:space="preserve"> </w:t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37055D" w:rsidRPr="009B7007">
        <w:t xml:space="preserve">№ </w:t>
      </w:r>
      <w:r w:rsidR="0069009F" w:rsidRPr="009B7007">
        <w:t>12</w:t>
      </w:r>
    </w:p>
    <w:p w:rsidR="00906CF6" w:rsidRPr="009B7007" w:rsidRDefault="00906CF6" w:rsidP="009B7007">
      <w:pPr>
        <w:ind w:left="567" w:firstLine="0"/>
      </w:pPr>
      <w:r w:rsidRPr="009B7007">
        <w:t>пгт. Березово</w:t>
      </w:r>
      <w:r w:rsidR="0037055D" w:rsidRPr="009B7007">
        <w:t xml:space="preserve"> </w:t>
      </w:r>
    </w:p>
    <w:p w:rsidR="009B7007" w:rsidRPr="009B7007" w:rsidRDefault="009B7007" w:rsidP="009B7007">
      <w:pPr>
        <w:ind w:left="567" w:firstLine="0"/>
      </w:pPr>
    </w:p>
    <w:p w:rsidR="00A3437A" w:rsidRDefault="00A3437A" w:rsidP="009B70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B7007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37055D" w:rsidRPr="009B7007">
        <w:rPr>
          <w:rFonts w:cs="Arial"/>
          <w:b/>
          <w:bCs/>
          <w:kern w:val="28"/>
          <w:sz w:val="32"/>
          <w:szCs w:val="32"/>
        </w:rPr>
        <w:t xml:space="preserve"> </w:t>
      </w:r>
      <w:r w:rsidRPr="009B7007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 25.06.2015</w:t>
      </w:r>
      <w:r w:rsidR="0037055D" w:rsidRPr="009B7007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9B7007">
        <w:rPr>
          <w:rFonts w:cs="Arial"/>
          <w:b/>
          <w:bCs/>
          <w:kern w:val="28"/>
          <w:sz w:val="32"/>
          <w:szCs w:val="32"/>
        </w:rPr>
        <w:t xml:space="preserve">761 </w:t>
      </w:r>
      <w:r w:rsidR="0037055D" w:rsidRPr="009B7007">
        <w:rPr>
          <w:rFonts w:cs="Arial"/>
          <w:b/>
          <w:bCs/>
          <w:kern w:val="28"/>
          <w:sz w:val="32"/>
          <w:szCs w:val="32"/>
        </w:rPr>
        <w:t>«</w:t>
      </w:r>
      <w:r w:rsidRPr="009B7007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37055D" w:rsidRPr="009B7007">
        <w:rPr>
          <w:rFonts w:cs="Arial"/>
          <w:b/>
          <w:bCs/>
          <w:kern w:val="28"/>
          <w:sz w:val="32"/>
          <w:szCs w:val="32"/>
        </w:rPr>
        <w:t>«</w:t>
      </w:r>
      <w:r w:rsidRPr="009B7007">
        <w:rPr>
          <w:rFonts w:cs="Arial"/>
          <w:b/>
          <w:bCs/>
          <w:kern w:val="28"/>
          <w:sz w:val="32"/>
          <w:szCs w:val="3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="0037055D" w:rsidRPr="009B7007">
        <w:rPr>
          <w:rFonts w:cs="Arial"/>
          <w:b/>
          <w:bCs/>
          <w:kern w:val="28"/>
          <w:sz w:val="32"/>
          <w:szCs w:val="32"/>
        </w:rPr>
        <w:t>»</w:t>
      </w:r>
    </w:p>
    <w:p w:rsidR="00A4425B" w:rsidRDefault="00A4425B" w:rsidP="009B700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4425B" w:rsidRDefault="00A4425B" w:rsidP="00A4425B">
      <w:r>
        <w:t xml:space="preserve">(утратило силу постановлением Администрации </w:t>
      </w:r>
      <w:hyperlink r:id="rId7" w:tooltip="постановление от 04.10.2019 0:00:00 №1138 Администрация Березовского района&#10;&#10;Документы, подтверждающие право заявителя&#10;на приобретение земельного участка без проведения торгов,&#10;которые заявитель предоставляет в Отдел самостоятельно&#10;" w:history="1">
        <w:r w:rsidRPr="00A4425B">
          <w:rPr>
            <w:rStyle w:val="a3"/>
          </w:rPr>
          <w:t>от 04.10.2019 № 1138</w:t>
        </w:r>
      </w:hyperlink>
      <w:r>
        <w:t>)</w:t>
      </w:r>
    </w:p>
    <w:p w:rsidR="0037055D" w:rsidRPr="009B7007" w:rsidRDefault="0037055D" w:rsidP="00A4425B">
      <w:pPr>
        <w:ind w:firstLine="0"/>
      </w:pPr>
    </w:p>
    <w:p w:rsidR="0037055D" w:rsidRPr="009B7007" w:rsidRDefault="00797557" w:rsidP="009B7007">
      <w:r w:rsidRPr="009B7007">
        <w:t xml:space="preserve">В целях приведения в соответствие с </w:t>
      </w:r>
      <w:hyperlink r:id="rId8" w:history="1">
        <w:r w:rsidR="009B7007">
          <w:rPr>
            <w:rStyle w:val="a3"/>
          </w:rPr>
          <w:t>Земельным кодексом</w:t>
        </w:r>
      </w:hyperlink>
      <w:r w:rsidR="00A022C1" w:rsidRPr="009B7007">
        <w:t xml:space="preserve"> Российской Федерации, </w:t>
      </w:r>
      <w:r w:rsidRPr="009B7007">
        <w:t>Федеральным законом от 27 июля</w:t>
      </w:r>
      <w:r w:rsidR="0037055D" w:rsidRPr="009B7007">
        <w:t xml:space="preserve"> </w:t>
      </w:r>
      <w:r w:rsidRPr="009B7007">
        <w:t>2010 года</w:t>
      </w:r>
      <w:hyperlink r:id="rId9" w:history="1">
        <w:r w:rsidR="0037055D" w:rsidRPr="009B7007">
          <w:rPr>
            <w:rStyle w:val="a3"/>
          </w:rPr>
          <w:t xml:space="preserve"> № </w:t>
        </w:r>
        <w:r w:rsidRPr="009B7007">
          <w:rPr>
            <w:rStyle w:val="a3"/>
          </w:rPr>
          <w:t xml:space="preserve">210-ФЗ </w:t>
        </w:r>
        <w:r w:rsidR="0037055D" w:rsidRPr="009B7007">
          <w:rPr>
            <w:rStyle w:val="a3"/>
          </w:rPr>
          <w:t>«</w:t>
        </w:r>
        <w:r w:rsidRPr="009B7007">
          <w:rPr>
            <w:rStyle w:val="a3"/>
          </w:rPr>
          <w:t>Об организации п</w:t>
        </w:r>
      </w:hyperlink>
      <w:r w:rsidRPr="009B7007">
        <w:t>редоставления государственных и муниципальных услуг</w:t>
      </w:r>
      <w:r w:rsidR="0037055D" w:rsidRPr="009B7007">
        <w:t>»</w:t>
      </w:r>
      <w:r w:rsidR="00A3437A" w:rsidRPr="009B7007">
        <w:t>:</w:t>
      </w:r>
    </w:p>
    <w:p w:rsidR="0037055D" w:rsidRPr="009B7007" w:rsidRDefault="00A3437A" w:rsidP="009B7007">
      <w:r w:rsidRPr="009B7007">
        <w:t xml:space="preserve">1. Внести в приложение к постановлению администрации Березовского района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Pr="009B7007">
          <w:rPr>
            <w:rStyle w:val="a3"/>
          </w:rPr>
          <w:t>от 25.06.2015</w:t>
        </w:r>
        <w:r w:rsidR="0037055D" w:rsidRPr="009B7007">
          <w:rPr>
            <w:rStyle w:val="a3"/>
          </w:rPr>
          <w:t xml:space="preserve"> № </w:t>
        </w:r>
        <w:r w:rsidRPr="009B7007">
          <w:rPr>
            <w:rStyle w:val="a3"/>
          </w:rPr>
          <w:t>761</w:t>
        </w:r>
      </w:hyperlink>
      <w:r w:rsidRPr="009B7007">
        <w:t xml:space="preserve"> </w:t>
      </w:r>
      <w:r w:rsidR="0037055D" w:rsidRPr="009B7007">
        <w:t>«</w:t>
      </w:r>
      <w:r w:rsidRPr="009B7007">
        <w:t xml:space="preserve">Об утверждении административного регламента предоставления муниципальной услуги </w:t>
      </w:r>
      <w:r w:rsidR="0037055D" w:rsidRPr="009B7007">
        <w:t>«</w:t>
      </w:r>
      <w:r w:rsidRPr="009B7007"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="0037055D" w:rsidRPr="009B7007">
        <w:t>»</w:t>
      </w:r>
      <w:r w:rsidRPr="009B7007">
        <w:t xml:space="preserve"> следующие изменения:</w:t>
      </w:r>
    </w:p>
    <w:p w:rsidR="0037055D" w:rsidRPr="009B7007" w:rsidRDefault="00CB2550" w:rsidP="00853DD8">
      <w:r w:rsidRPr="009B7007">
        <w:t xml:space="preserve">1.1. </w:t>
      </w:r>
      <w:r w:rsidR="00542DED" w:rsidRPr="009B7007">
        <w:t>В разделе</w:t>
      </w:r>
      <w:r w:rsidR="0037055D" w:rsidRPr="009B7007">
        <w:t xml:space="preserve"> </w:t>
      </w:r>
      <w:r w:rsidR="00542DED" w:rsidRPr="009B7007">
        <w:t>II.</w:t>
      </w:r>
      <w:r w:rsidR="009B7007">
        <w:t xml:space="preserve"> </w:t>
      </w:r>
      <w:r w:rsidR="00542DED" w:rsidRPr="009B7007">
        <w:t>Стандарт предоставления муниципальной услуги:</w:t>
      </w:r>
    </w:p>
    <w:p w:rsidR="00F43819" w:rsidRPr="009B7007" w:rsidRDefault="00542DED" w:rsidP="009B7007">
      <w:r w:rsidRPr="009B7007">
        <w:t xml:space="preserve">1.1.1. </w:t>
      </w:r>
      <w:r w:rsidR="00A022C1" w:rsidRPr="009B7007">
        <w:t xml:space="preserve">абзац </w:t>
      </w:r>
      <w:r w:rsidR="00CA61D1" w:rsidRPr="009B7007">
        <w:t>четырнадцатый</w:t>
      </w:r>
      <w:r w:rsidRPr="009B7007">
        <w:t xml:space="preserve"> пункт</w:t>
      </w:r>
      <w:r w:rsidR="00A022C1" w:rsidRPr="009B7007">
        <w:t>а</w:t>
      </w:r>
      <w:r w:rsidRPr="009B7007">
        <w:t xml:space="preserve"> 2.5 </w:t>
      </w:r>
      <w:r w:rsidR="00F43819" w:rsidRPr="009B7007">
        <w:t>изложить в следующей редакции:</w:t>
      </w:r>
    </w:p>
    <w:p w:rsidR="0037055D" w:rsidRPr="009B7007" w:rsidRDefault="0037055D" w:rsidP="009B7007">
      <w:r w:rsidRPr="009B7007">
        <w:t>«</w:t>
      </w:r>
      <w:r w:rsidR="00CA61D1" w:rsidRPr="009B7007">
        <w:t xml:space="preserve"> </w:t>
      </w:r>
      <w:r w:rsidR="00542DED" w:rsidRPr="009B7007">
        <w:t>-</w:t>
      </w:r>
      <w:r w:rsidR="00CA61D1" w:rsidRPr="009B7007">
        <w:t xml:space="preserve"> </w:t>
      </w:r>
      <w:r w:rsidR="00542DED" w:rsidRPr="009B7007">
        <w:t>распоряжением администрации Березовского района от 12.07.2016</w:t>
      </w:r>
      <w:r w:rsidRPr="009B7007">
        <w:t xml:space="preserve"> № </w:t>
      </w:r>
      <w:r w:rsidR="00542DED" w:rsidRPr="009B7007">
        <w:t xml:space="preserve">358-р </w:t>
      </w:r>
      <w:r w:rsidRPr="009B7007">
        <w:t>«</w:t>
      </w:r>
      <w:r w:rsidR="00542DED" w:rsidRPr="009B7007">
        <w:t>Об утверждении Положения о комитете по земельным ресурсам и управлению муниципальным имуществом администрации Березовского района, его отделах и о признании утратившими силу некоторых муниципальных правовых актов администрации Березовского района</w:t>
      </w:r>
      <w:r w:rsidR="00355501" w:rsidRPr="009B7007">
        <w:t>;</w:t>
      </w:r>
      <w:r w:rsidRPr="009B7007">
        <w:t>»</w:t>
      </w:r>
    </w:p>
    <w:p w:rsidR="0037055D" w:rsidRPr="009B7007" w:rsidRDefault="00542DED" w:rsidP="009B7007">
      <w:r w:rsidRPr="009B7007">
        <w:t>1.1.2. в</w:t>
      </w:r>
      <w:r w:rsidR="009A6676" w:rsidRPr="009B7007">
        <w:t xml:space="preserve"> </w:t>
      </w:r>
      <w:r w:rsidR="00CA61D1" w:rsidRPr="009B7007">
        <w:t>подпункте</w:t>
      </w:r>
      <w:r w:rsidR="00641A35" w:rsidRPr="009B7007">
        <w:t xml:space="preserve"> 25 пункта</w:t>
      </w:r>
      <w:r w:rsidR="009A6676" w:rsidRPr="009B7007">
        <w:t xml:space="preserve"> </w:t>
      </w:r>
      <w:r w:rsidR="00B345AE" w:rsidRPr="009B7007">
        <w:t xml:space="preserve">2.8.2 </w:t>
      </w:r>
      <w:r w:rsidR="009A6676" w:rsidRPr="009B7007">
        <w:t xml:space="preserve">слова </w:t>
      </w:r>
      <w:r w:rsidR="0037055D" w:rsidRPr="009B7007">
        <w:t>«</w:t>
      </w:r>
      <w:r w:rsidR="009A6676" w:rsidRPr="009B7007">
        <w:t>о местонахождении, границах, площади и об иных количественных и качественных характеристиках</w:t>
      </w:r>
      <w:r w:rsidR="0037055D" w:rsidRPr="009B7007">
        <w:t>»</w:t>
      </w:r>
      <w:r w:rsidR="009A6676" w:rsidRPr="009B7007">
        <w:t xml:space="preserve"> исключить</w:t>
      </w:r>
      <w:r w:rsidR="00641A35" w:rsidRPr="009B7007">
        <w:t>.</w:t>
      </w:r>
      <w:r w:rsidR="00B345AE" w:rsidRPr="009B7007">
        <w:t xml:space="preserve"> </w:t>
      </w:r>
    </w:p>
    <w:p w:rsidR="0037055D" w:rsidRPr="009B7007" w:rsidRDefault="00EC672B" w:rsidP="009B7007">
      <w:r w:rsidRPr="009B7007">
        <w:t>1.2. Пункт 4.3 раздела IV Формы контроля за исполнением административного регламента</w:t>
      </w:r>
      <w:r w:rsidR="00A022C1" w:rsidRPr="009B7007">
        <w:t>,</w:t>
      </w:r>
      <w:r w:rsidRPr="009B7007">
        <w:t xml:space="preserve"> изложить в следующей редакции:</w:t>
      </w:r>
    </w:p>
    <w:p w:rsidR="005B697C" w:rsidRPr="009B7007" w:rsidRDefault="0037055D" w:rsidP="009B7007">
      <w:r w:rsidRPr="009B7007">
        <w:t>«</w:t>
      </w:r>
      <w:r w:rsidR="005B697C" w:rsidRPr="009B7007">
        <w:t>4.3. 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5B697C" w:rsidRPr="009B7007" w:rsidRDefault="005B697C" w:rsidP="009B7007">
      <w:r w:rsidRPr="009B7007">
        <w:t>Должностные лица Комитета,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B697C" w:rsidRPr="009B7007" w:rsidRDefault="005B697C" w:rsidP="009B7007">
      <w:r w:rsidRPr="009B7007">
        <w:lastRenderedPageBreak/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EC672B" w:rsidRPr="009B7007" w:rsidRDefault="005B697C" w:rsidP="009B7007">
      <w:r w:rsidRPr="009B7007">
        <w:t>В соответствии со статьей 9.6 Закона от 11 июня 2010 года</w:t>
      </w:r>
      <w:r w:rsidR="0037055D" w:rsidRPr="009B7007">
        <w:t xml:space="preserve"> № </w:t>
      </w:r>
      <w:r w:rsidRPr="009B7007">
        <w:t xml:space="preserve">102-оз должностные лица </w:t>
      </w:r>
      <w:r w:rsidR="00383787" w:rsidRPr="009B7007">
        <w:t>Комитета</w:t>
      </w:r>
      <w:r w:rsidRPr="009B7007">
        <w:t>, работники МФЦ несут административную ответстве</w:t>
      </w:r>
      <w:r w:rsidR="00383787" w:rsidRPr="009B7007">
        <w:t>нность за нарушения настоящего а</w:t>
      </w:r>
      <w:r w:rsidRPr="009B7007">
        <w:t>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r w:rsidR="0037055D" w:rsidRPr="009B7007">
        <w:t>»</w:t>
      </w:r>
      <w:r w:rsidRPr="009B7007">
        <w:t>.</w:t>
      </w:r>
    </w:p>
    <w:p w:rsidR="0037055D" w:rsidRPr="009B7007" w:rsidRDefault="005B697C" w:rsidP="009B7007">
      <w:r w:rsidRPr="009B7007">
        <w:t xml:space="preserve">1.3. </w:t>
      </w:r>
      <w:r w:rsidR="00CB2550" w:rsidRPr="009B7007">
        <w:t>Пункт 5.4 раздела V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ее предоставление, изложить в следующей редакции:</w:t>
      </w:r>
    </w:p>
    <w:p w:rsidR="0037055D" w:rsidRPr="009B7007" w:rsidRDefault="0037055D" w:rsidP="009B7007">
      <w:pPr>
        <w:autoSpaceDE w:val="0"/>
        <w:autoSpaceDN w:val="0"/>
        <w:adjustRightInd w:val="0"/>
        <w:ind w:firstLine="540"/>
      </w:pPr>
      <w:r w:rsidRPr="009B7007">
        <w:t>«</w:t>
      </w:r>
      <w:r w:rsidR="00CB2550" w:rsidRPr="009B7007">
        <w:t xml:space="preserve">5.4. Жалоба может быть подана в МФЦ, направлена по почте, с использованием информационно-телекоммуникационной сети </w:t>
      </w:r>
      <w:r w:rsidRPr="009B7007">
        <w:t>«</w:t>
      </w:r>
      <w:r w:rsidR="00CB2550" w:rsidRPr="009B7007">
        <w:t>Интернет</w:t>
      </w:r>
      <w:r w:rsidRPr="009B7007">
        <w:t>»</w:t>
      </w:r>
      <w:r w:rsidR="00CB2550" w:rsidRPr="009B7007">
        <w:t>,</w:t>
      </w:r>
      <w:r w:rsidRPr="009B7007">
        <w:t xml:space="preserve"> </w:t>
      </w:r>
      <w:r w:rsidR="00CB2550" w:rsidRPr="009B7007">
        <w:t>посредством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9B7007">
        <w:t>»</w:t>
      </w:r>
      <w:r w:rsidR="005B697C" w:rsidRPr="009B7007">
        <w:t>.</w:t>
      </w:r>
    </w:p>
    <w:p w:rsidR="00A3437A" w:rsidRPr="009B7007" w:rsidRDefault="00A3437A" w:rsidP="009B7007">
      <w:r w:rsidRPr="009B7007">
        <w:t xml:space="preserve">2. Опубликовать настоящее постановление в газете </w:t>
      </w:r>
      <w:r w:rsidR="0037055D" w:rsidRPr="009B7007">
        <w:t>«</w:t>
      </w:r>
      <w:r w:rsidRPr="009B7007">
        <w:t>Жизнь Югры</w:t>
      </w:r>
      <w:r w:rsidR="0037055D" w:rsidRPr="009B7007">
        <w:t>»</w:t>
      </w:r>
      <w:r w:rsidRPr="009B7007">
        <w:t xml:space="preserve"> и разместить на официальном </w:t>
      </w:r>
      <w:r w:rsidR="00383787" w:rsidRPr="009B7007">
        <w:t>веб-</w:t>
      </w:r>
      <w:r w:rsidRPr="009B7007">
        <w:t xml:space="preserve">сайте органов местного самоуправления Березовского района. </w:t>
      </w:r>
    </w:p>
    <w:p w:rsidR="00383787" w:rsidRPr="009B7007" w:rsidRDefault="00383787" w:rsidP="009B7007"/>
    <w:p w:rsidR="00A3437A" w:rsidRPr="009B7007" w:rsidRDefault="00A3437A" w:rsidP="009B7007">
      <w:r w:rsidRPr="009B7007">
        <w:t>3. Настоящее постановление вступает в силу после его официального опубликования.</w:t>
      </w:r>
    </w:p>
    <w:p w:rsidR="00A3437A" w:rsidRDefault="00A3437A" w:rsidP="009B7007"/>
    <w:p w:rsidR="009B7007" w:rsidRDefault="009B7007" w:rsidP="009B7007"/>
    <w:p w:rsidR="009B7007" w:rsidRPr="009B7007" w:rsidRDefault="009B7007" w:rsidP="009B7007"/>
    <w:p w:rsidR="0037055D" w:rsidRPr="009B7007" w:rsidRDefault="00236638" w:rsidP="009B7007">
      <w:r w:rsidRPr="009B7007">
        <w:t>Г</w:t>
      </w:r>
      <w:r w:rsidR="00A3437A" w:rsidRPr="009B7007">
        <w:t>лав</w:t>
      </w:r>
      <w:r w:rsidRPr="009B7007">
        <w:t>а</w:t>
      </w:r>
      <w:r w:rsidR="00A3437A" w:rsidRPr="009B7007">
        <w:t xml:space="preserve"> района</w:t>
      </w:r>
      <w:r w:rsidR="0037055D" w:rsidRPr="009B7007">
        <w:t xml:space="preserve"> </w:t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="009B7007">
        <w:tab/>
      </w:r>
      <w:r w:rsidRPr="009B7007">
        <w:t>В.И. Фомин</w:t>
      </w:r>
    </w:p>
    <w:p w:rsidR="0037055D" w:rsidRPr="009B7007" w:rsidRDefault="0037055D" w:rsidP="009B7007"/>
    <w:p w:rsidR="00383787" w:rsidRPr="009B7007" w:rsidRDefault="00383787" w:rsidP="009B7007"/>
    <w:sectPr w:rsidR="00383787" w:rsidRPr="009B7007" w:rsidSect="00383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44" w:rsidRDefault="006B7044" w:rsidP="00A3437A">
      <w:r>
        <w:separator/>
      </w:r>
    </w:p>
  </w:endnote>
  <w:endnote w:type="continuationSeparator" w:id="0">
    <w:p w:rsidR="006B7044" w:rsidRDefault="006B7044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B" w:rsidRDefault="00A44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B" w:rsidRDefault="00A442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B" w:rsidRDefault="00A44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44" w:rsidRDefault="006B7044" w:rsidP="00A3437A">
      <w:r>
        <w:separator/>
      </w:r>
    </w:p>
  </w:footnote>
  <w:footnote w:type="continuationSeparator" w:id="0">
    <w:p w:rsidR="006B7044" w:rsidRDefault="006B7044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B" w:rsidRDefault="00A442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B" w:rsidRDefault="00A442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B" w:rsidRDefault="00A442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C0584"/>
    <w:rsid w:val="0010738E"/>
    <w:rsid w:val="00157E20"/>
    <w:rsid w:val="00175492"/>
    <w:rsid w:val="00236638"/>
    <w:rsid w:val="002506D9"/>
    <w:rsid w:val="00355501"/>
    <w:rsid w:val="0037055D"/>
    <w:rsid w:val="00383787"/>
    <w:rsid w:val="0043677A"/>
    <w:rsid w:val="00436FD0"/>
    <w:rsid w:val="00506679"/>
    <w:rsid w:val="00542DED"/>
    <w:rsid w:val="00547D89"/>
    <w:rsid w:val="005705FD"/>
    <w:rsid w:val="005725A7"/>
    <w:rsid w:val="005A7130"/>
    <w:rsid w:val="005B697C"/>
    <w:rsid w:val="00641A35"/>
    <w:rsid w:val="0069009F"/>
    <w:rsid w:val="006B7044"/>
    <w:rsid w:val="00767575"/>
    <w:rsid w:val="00797557"/>
    <w:rsid w:val="00853DD8"/>
    <w:rsid w:val="008A125A"/>
    <w:rsid w:val="00906CF6"/>
    <w:rsid w:val="009A6676"/>
    <w:rsid w:val="009B7007"/>
    <w:rsid w:val="00A022C1"/>
    <w:rsid w:val="00A3437A"/>
    <w:rsid w:val="00A4425B"/>
    <w:rsid w:val="00B048E9"/>
    <w:rsid w:val="00B345AE"/>
    <w:rsid w:val="00BE7363"/>
    <w:rsid w:val="00C358D7"/>
    <w:rsid w:val="00C63E75"/>
    <w:rsid w:val="00CA61D1"/>
    <w:rsid w:val="00CB2550"/>
    <w:rsid w:val="00D77D58"/>
    <w:rsid w:val="00DC2923"/>
    <w:rsid w:val="00E10EB1"/>
    <w:rsid w:val="00EC672B"/>
    <w:rsid w:val="00EE4CD7"/>
    <w:rsid w:val="00F43819"/>
    <w:rsid w:val="00F81C1A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3D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3D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3D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3D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3D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853DD8"/>
    <w:rPr>
      <w:color w:val="0000FF"/>
      <w:u w:val="none"/>
    </w:rPr>
  </w:style>
  <w:style w:type="character" w:customStyle="1" w:styleId="ConsPlusNormal">
    <w:name w:val="ConsPlusNormal Знак"/>
    <w:link w:val="ConsPlusNormal0"/>
    <w:uiPriority w:val="99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700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700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700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700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53D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53DD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9B700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3D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3D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3D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3D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3D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3D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853DD8"/>
    <w:rPr>
      <w:color w:val="0000FF"/>
      <w:u w:val="none"/>
    </w:rPr>
  </w:style>
  <w:style w:type="character" w:customStyle="1" w:styleId="ConsPlusNormal">
    <w:name w:val="ConsPlusNormal Знак"/>
    <w:link w:val="ConsPlusNormal0"/>
    <w:uiPriority w:val="99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700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700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700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700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53D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53DD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9B700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3D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cf2f1c3-393d-4051-a52d-9923b0e51c0c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1af95d59-6afb-4c7f-8a33-7d40353d1aa5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fc26a117-b57d-4323-a5a0-3fd8d5d7049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Юлия Анатольевна</dc:creator>
  <cp:lastModifiedBy>MufelSV</cp:lastModifiedBy>
  <cp:revision>2</cp:revision>
  <cp:lastPrinted>2017-01-11T06:32:00Z</cp:lastPrinted>
  <dcterms:created xsi:type="dcterms:W3CDTF">2019-10-08T04:27:00Z</dcterms:created>
  <dcterms:modified xsi:type="dcterms:W3CDTF">2019-10-08T04:27:00Z</dcterms:modified>
</cp:coreProperties>
</file>